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5963"/>
        <w:gridCol w:w="242"/>
        <w:gridCol w:w="3595"/>
      </w:tblGrid>
      <w:tr w:rsidR="00080A54" w14:paraId="21589DAC" w14:textId="77777777" w:rsidTr="00791F5B">
        <w:tc>
          <w:tcPr>
            <w:tcW w:w="1710"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AcEqKUNDwAADQ8AABQAAABkcnMvbWVkaWEvaW1hZ2U1&#10;LnBuZ4lQTkcNChoKAAAADUlIRFIAAABCAAAAQQgGAAABEsdC0AAAAAFzUkdCAK7OHOkAAAAEZ0FN&#10;QQAAsY8L/GEFAAAACXBIWXMAACHVAAAh1QEEnLSdAAAOoklEQVRoQ9Wb+VMUWbbHiV7e/AHz4i0R&#10;M9Ntqyh7sVRRW1buWWzSCggoKvuO7IJiqwgq3bYrm1CgsqgIbojart3TMzEx/8rMry/e7/Odc7Mq&#10;7aKsYqrGqhk4EZ/IWjLvvXnq3pNnuRXH5OTPytDJPzKkIf11APpJJ36S0PtKRu9rCfoHwaT7jYCq&#10;mWwUjaSHPqltTULxlSxkVX8V+qTqxwqKJ6xIqd0W+qSy+xr2eSSkdSSEPil/wY2c2wrE7x2hT3J4&#10;3GDYp9XQJ+lyVoPOaVLDGWKQYK+ZGAo78bPwgRIZ7AT0kY66fxCCd3PsRxlHH7lQeskU/ISOFyoa&#10;lkRwnfHBT6h9oqHyvgjXQErwE5jSSu+okL7NDn4CUxjDfSPEIA1lMXwfBRFDUQymKAZT1Fn1nP79&#10;wO9l+HOCbp2hfxmusFnZ/05A53MXWh450XjXjpb7XGSN9LxR0flSQssKj9KrJsjH48F1bY+skeZn&#10;KhpXJdSS7ktGs8H1JiC18ovIGjnyUAPj0D2a/VNOCIMZSGncEVkjRXfdYOy7oyH/lgD3KAfLqdTI&#10;GpFuueGPMKOAmxIjayRpMhfE//mO7/ndda1i23hOBTsabPN/Td/pDaxbQGSh9IUVwkoF4+MnGbWi&#10;X8gm2bE3MnpeiRubwEBhM/T4jyJ6XgpoW3Wh6Z5Dx/f1PxZmEnreijTFeTQuOnDwWiaKvk0LvwE2&#10;vbtek11ZFVBz047C4TQIvTvDb4DZnKPPZDQ/lnDY40TOmVRYI5mVbG00PZXR8ETCoVsu5A5nILMx&#10;ggXGjFotPRGqHoo4eNuFvO8ssBzdHX4D7xfWsoyDczLyr9ph6UkKvwFmNRn7lxSUztPCGnfBcSor&#10;/Ab8V2XhvIzcKQHid9bwGzDMMiNvTkPujAT1Oh9+A4FLWpzV4JqOYC342/33zGz0DAgmA7a/BdqD&#10;HaPa40B7EMh7m6CL/8PFwHgi+8M+MzDkmz+oCAZb6owTP4k6J3+WdHyXRVcCDRMzEf4ce70e32XR&#10;FdaxYZ+8Bo4nH4/ckxf0RH0moP2pC0efcGQ5vPgui64YA+h7y9MAXOiiztuf8mh64ET1ohnVs9k4&#10;fCMDhybTcWQqMzaDOPajAkbPWwndb0S0r7nQ+oBD3ZwdFROZKLmYhj1Dicg9nYC80xHYjUik6xUZ&#10;aqLzBxntLyS0PhbQtMSTR21HyWUTdUyGuycetravYGn6MjaDaHumgNFC9rqZ/JkmMvp15NMcnuVQ&#10;cs2CnLMmcN27YW74CulVMRpEw5qGhqca6lZV1D5RUEOaqFr22v6icSvyRszg+pNgbo1HanWMBlH9&#10;SIM/R1ZkHFmSUTEnoGTKjvxLNginTbB0JSKlfoNY5mPkwIoGf8rvqyi/q6JsjjxEj4C8USfE82bY&#10;jpuQ3BLBQz0SKb3nhj8lNABG0YKMwtsC8m/wUC7bwA1nIrN/g1jsY6Rw0Y1g7FmgpzFpI4ceqBo9&#10;leXLDtiHYmQntNsaNkKelSHSg1mYFmAfi8DLi0S4WTfCwTmjwTGtxGYQFoqUsz3KT+wYDr7LYiOf&#10;XxDBiDvlmPx02DZmvA/Ff4x4+Swkgs7nhHHu5+fFv3x21glyYGZZG58Nu96tD1D80dMp3oDFmw0w&#10;Apfwg5dwCduhGfi94dREGGWHI4EOTSBG5PWen/4Fg/D3qBiBXlUfxVW+S6Mnhtq9qmfOjUAdMX7J&#10;oHVTNGiEkt2RhJPhiqEBI0HCBtD7mtc77nwuoGON97p1PveujVw936XRE9a5gaH+rhcu3a9sfcyh&#10;eclJsbBdz9roryPN3IQjxgC8WuApEBfR8YzXB1C3ZEXtLRuOTGfp/iXzMw97IojqwhUWxDN630nk&#10;Y5KHTT8DU3vzkkMfwKGxLJSRi1dy0YR9I6kouhhhviYcMZzc3ncyet5IuqfdRlpouudElcdCA0jH&#10;3vPJyB9MQO4pgo6+S6MnLBvhRSFnV6bJKKL1kQsNdzj6CcwoGslADnUu9XmTcM7uGHhWhqfd9VJB&#10;B/O2n4poXuFRN8/h4JgZhUMZUI4nwNmxA5bmL5FF+C6NnrC0CqP9uYKjazJanypoWBFRNedCOTm5&#10;BcMZEPsS4GjbCXMNedu1MRiE4e63rjGXXyIU1NMgqhd4HJi0o+BCJqQTSbC27EAGedopVb+N/iBY&#10;fkiHBtFIcQfLFdU9EFG5yKN8yoGCb82QBpKR3bYDpuovkFQZg0HoMQdRz+IOijlqV0kLDwQcpkGU&#10;TjtQSO6+dDoVtq7dMJG7n1j5u+gPQk906agU9CiofkxaWBFwiA3CQ4O4aodMEZi9JxGmxu2xGcQH&#10;gc8DGYfvyzQICWUzHAqvO6Gcy4SjPwWm5p1IjEUEZmTs3mfuVhRU0CAq7igoneXx9TgHhcJAx4lU&#10;mNrikVQXYcI+HAmMvg6sUPS1RCxSAHRTwp5JF9SL2XCeykAGhYEJdTGIwIzUo0EphYD7WQhIwU/x&#10;TYrAKPBRKfpyDZlh7ktFUlMMzHaoELDkjoq9cyL2eCRo1x0Q6CexnkpFSlcMBmHkUP1zqYy99HMU&#10;3BaR7xHhphBQoRDQQbFoen8MnqLBYlAvGgrmFeTOiNDYvLjGwTWSjSyaG75Loyf+yeB1zLuRe1tF&#10;Hs0LN8Wg2rgA+QoH54g9+oMIFgD7o9xUIFEwLNLccE5ycJDx8l0aPQnMan/ATVa8UuHyyOCmJbgm&#10;QlQ1P0aCRd9BYRG5R4VjMgZxR9D0fAjsHg32SHL/kUiw8D8kUzHKT6RN5LzaPZ6D316U/j+w3hBI&#10;wphbr0kadYaNahGsTmnUKrdd/+U84zoD3zDi4j4ddsywfMEnZ3l8MujAJ+f4P/vnIj7kl5xD8NwE&#10;w5ufMM7TOcctxA1Y2z4dUYZYO77uA+SM1hC0eBLIIP0sRuEksKhiwLY+GNsf/GHXn+H/09ejV4Ll&#10;JyKB5S78OfmzSJ9LfsRoMkdb/NMT/wz+MbVOkHN8XW1uCRx0IB/caAD9b+UNOU6htq+rzS3++SJG&#10;oAL6fxTep3DY5qH+txIdJRx7Len5I/34iu0wEPW8Qq+e3PJ+zuih976uNreEUoKRvTMyOKxMeey1&#10;QIjeG/+BbtwHy2mwnRIdz1z6kb036CB8XW1uMX55A+PmDQWwWcAUwGq1bF+J96bpBp+xxB7xRED7&#10;Y17fSdb2kMGtg+VbfF1tbvlHimC/PttLp//ia7y+wablEYfGFQfq79v0/TL18zbU3rYS2ai5RdCR&#10;va9jnxO+rja3BFOCUTBnsKnPZkC7ntbl9b1wDct21NzNxpG5TFTPWFE5bUHFRAYOjJlQPpqqc2As&#10;DQfHTThIn/u62txiJFLXJ1TJBhBs9ymbDWzts7w2m/psq1XDAiniphVHpsz67qmyK+kouZiKfSMp&#10;er6zcDgZe4aS6JiCwvMxKu5HW469U+FPL9HzVkHPG5kUIXlnw1Oe1jqt9xVSxF0OdbftpAQLDoyS&#10;Ar5Lx74LqXqy1/3NLmgn46Ecj4fcz467IQ+E2GC62aT7tYp1+PK6nS9ldPwgkV2Q0EYGseUBj+Zl&#10;HvULHKpn7agYN2P/FRP2nstAwdk0aAOJkPp2QejZCa5zB+xHv4KN0R6DxFIspOslu/Ff6DSS2y+I&#10;5xLZBZZpF9C0TLNhiUfdHIdKj51mgxkll0zYM5iB3FNpkPsS4OqOh7NjJ2yt22Fp2qaT0fDF1lBE&#10;+3OWVDdQcJTluNdkQkLrU4aib2thyfb6JW/C/fCME+UTNhRfzUIBzYicM2kQ+xPBde0iJexEduN2&#10;ZNVsQ2b1NqTVbBFFtLLEvh8tawqa2b4eUkLTqkRHBY1sfw8pgu1brl4QcPimC+U37Ci+bkHBhSzk&#10;nE3XCwBcz25kt5AS2L6f6i9hqvoCybHIw8dCmtY0+NO4pqKBlVtWFdSvyqgnhdQ9ISU8FFGzIuk5&#10;/4pbLpRNO1A8bkXh91bkkTKkUyngjiXC1rEb5padMNVuQwopIikWafhYCCtuGNTpG6xYrYFtsGLI&#10;qFkVUP2IRyUZy8r7Ag7d4fVNV6z2UDRhxddX7PrmW5mWB3c8GfbuBFjadiG9YTtSSRmJke54/3dJ&#10;zWONbjg0VQ8VUoKMymUZVfcVmhGivvGrfIbDfloehdccyKNZIQ9ngCejae9LhqUzAWlNO5C8lRRR&#10;+VDDRhwiJbBd06z2cugeq7+wHdQSSmdcKJ5yoHCMQx7NCoWWh3AmHfbjqbB0J8HUGo9kmhVJNTHa&#10;GRdtqVjRsDEqDi4rOLhE3FNxYFFB+ZyM/bMiij08CsddyL/ugPpdNsRzZji+McHan4aMjgQkN+9A&#10;Qu0W8SPKlzVsRNmyqtegSu8pKNPrUBpK51hBTEaRR0ThDR55NCvUS1aIIxZwg1mwn8xAZm8yUo/u&#10;QmLDrq2hiLIlNzZi/10tABXFizL2zYvYS7ai0CPpWyO1a3bIZCtc5zPhGEyHZSAJ6b20PNq3iCJK&#10;7rKCX2iK7qjrWVSxd57tDRWx5xaPApoVeaQI95iTlOGERMoQLlhgJ2WYB5Jhopnh62pzy9eLbkSG&#10;hsIFDXvmFRTMKcgjReRMkSImXXqhktUI5UsOcKQMGzlamSdD/O1vs0nBghuRkj+vIY/sRC4pIndW&#10;Qg6r1rJZMclDHXVBucpB+N4ObsQK67BlayjCPefGx8BqpGzTMKuT6pBS2OZh54QTtlEb7Jcj+IvQ&#10;v1OUWxo+BvmmCmlWgTjDdlDLEMh48tMiOJohTlou3GiM/n8SbeFnNUQTl168VsBNy3BOEZNbJIvt&#10;nGFb0KOJpsMK6PZpBY4bW6TAkz2lVdv1onsUIYXYPBps0yqssSrkx0LM0+4/madzkDqh4fPTtmrz&#10;lPaAvY8GWVNuJF7PSfR1tTXkN9fUlf+5qoHxq2Eecd9YT/zvZe2vxmdR4QpxbT3/fUVdz2VlPQHf&#10;/9clZT36OQq1rVIfPthrf/zHcEle+/UVdcx477v9EHJO+j5uiKa1P4NST3RQ1jP0kQS2588Z5YL3&#10;NfVr3Mc56V7ckCPJe6NxcX8HeIQf8wxl8fsAAAAASUVORK5CYIJQSwMECgAAAAAAAAAhACOVfblk&#10;FAAAZBQAABQAAABkcnMvbWVkaWEvaW1hZ2U2LnBuZ4lQTkcNChoKAAAADUlIRFIAAAAoAAAAOwgG&#10;AAABfrv4zgAAAAFzUkdCAK7OHOkAAAAEZ0FNQQAAsY8L/GEFAAAACXBIWXMAACHVAAAh1QEEnLSd&#10;AAAT+UlEQVRYR61ZV2xc13YdJIjxEDzk4wVIYIvkcHqfO73PnT4URVGdklUoFlGFvVd1qlCUKIpd&#10;pKwu+9kx7NjPkm25v3wFyE+AfOcvCJCvBMhvPlbWuXNJURRl65UDLMzw8sw++5yzz9lr7aupuyI9&#10;3T/hWUPdhOuppv95FiM/ZIgsBr/JoferFDT7bnpx4nEcGrVtv+CExtm8BbEe69pD//FKaGz1FXA0&#10;VKw9jA26oLEes0F7sByWFiOCg25U3YxBI1+Jw9btgq3LichEHFvvZqGJLlchOJ+BfyaJ0FwW4m9N&#10;3cQLP4WPip+D36Yx+kMeg9+m0P88jd4v09AcWQqtjSzankkvNJ4TWqSH6LDaiuf53XK4DO5jdJjN&#10;eUyH2tkwNNqDWujqtZC6bUiclrD7XoY/H/LC3G6HZ9SP3KyMbQ+L0IQW8wjOyfDfSiG2UET8Dv0c&#10;+ymHjTj9+7zyOfqjih9y0Jz6bRzdn8roe5ZB/9d8sEk7/iQKTbzXiOyYFbUT0qadIu06VJ1zQCOW&#10;3NFYAalFB3+r4aXOlvoyhDrN2HbNz604qoP+UDmMR7gdDdq1ju42E3zslLrox67lJKfd64bhmBEV&#10;/EH50QoYuXfuPjcC5wLIXo9i20oatQ+5ZTKnH5nmll2Lw3s5As94iJ9hxKbSkBeySN0pInOPa7Yx&#10;3DZu6drWrl+3162hso6D32Qx9H0KYz8WGK95DPP78Hc5DPC5iNveL7PoecbJtH+cRN/v0uj7MoOB&#10;TRa85VHQ3PoR4/vgXADN97jyr2k7xz3YO+3hrAfN2MpTsHuaEbah+Y5vQaJbj5orDDR3SzlCHSYk&#10;+22vdHTUv41olwG1N7i9YgtdzZXwndQjyN1Q+2je3v72Xzuby5EcdmD3POPbcqQM4pg5myrg4X6r&#10;/TSORh08bUZkLrqwdyUBjeEwt40wHy2HranUUWo3w9NqQnjQgcINP/Y9YIjr6w08n1pUHi6Hgfvt&#10;aDfB02NHbNiN1CUfapeS2POIHa2tVlQ2GpWA0DZWwtZmh3fUC/lyEPnZGLbdTWHn4zzPx9kgnH0S&#10;rDzc5g47nL0e+M4Hkb4RQ3E5ha0P8qh+WIAmNpNF6IaMwFVGz6UwpPEgAhMxxKaTkJcLSuTk7vNw&#10;hZYKCC7kEF5IIzSfUk5eYCaN2FwekaXSCYyt0OL6qDnzT4U3wthPWQWjP2ZU8HJRoSndhiWM/ig6&#10;ic4vjvjqM4HVfoPfvB6art+l0PMFw/OZjP6vZD5MYehbhjIhwnfoW14Lz2WGr3JFxJTd3aS1fRJH&#10;+6e8ShvuBBm1YV7RUbR/mEDnJ0l0fCaj6wu5Te37i+3ArAdHlvy0wxDbesGG2isu7JqUcGDGh8O3&#10;gzix4v8rte8vtvSAEfkRC2ouObHzOjOAh7nB36pDuNMIecCK7Gk7Chcc2HrJ/cqp2NhcDe9A5JZY&#10;px6FMw5ehjx/9sYtPADiDuchOMFL75Sex8yAaLcFiT4bLzzj30S7K2XVxlozvfv3/+1s2IIAT1m8&#10;z0IHJOy85WPiYkgL2I9q4eRJcjXrlNvUc9zAI2nc1Eteov9r4eFyMcOEmQnlMRdqbgSxe5HJxEZD&#10;Zh5VMzONhbetlR3tjeVwNGnhYsZRbaw190kDBzTCc8qEAI0lT3uRv0rvFqKo47nSWJvM0B+uhPZQ&#10;BSoP8bTyU3+kgidWC1ODDm/97VtWpzi5zF6eLiu83XYEe2wIDzgQP+tG9moQ22Yj2E1jex4yDp3t&#10;DpiOmaCt16PisB7lNFpOjwV0DZUw0RtHqx0SU4E04IJv1IPYOQ9PO1PAVAhVCwlU34mh9r6MPU94&#10;q4ZO++Hud8HaYYPxlBW64yZUthhQwenqTxj5zAJbpxOuAQm+M36EL0eRmowgdyuBwmISVcwp1fdz&#10;qOHNsP0RU0aCOSR8LYEA84p0IQDXWR/cY344RjxwDAtIcI1JkM54EbgYQnQigcR0HOn5NDIreWTf&#10;KyJ/v6Cg+IAG47erEF0sILKQV/hFaJYDzPAmuZmAj3eTl5nNe51XERG4KSN0K434XA5x9o/fLiKx&#10;shXy3SoFqXtboQne5rVEBJbyKsT3KvgXi/AzM/rn+fcsn6+DVxCcxZzyu/X41XlmIJElX5cpN8PG&#10;7LkRa/fhZvfeZvi5u1C5D1cNigt2fZp+3fO1tL0hfa+l8Z+7XEsG3vxyFVA47NB35K/khsM/lPjB&#10;KkcogRfudymMfC8u2xz7kTM8z5Q4g8IbyHtJFXq/ImX4Woammzd277MU+YPMjvJLt3WJcPCm5k3e&#10;9zwTa/s49Wv1SL/S2j6No+tz7vKp34pbWkbPZykMPOVIz9JMBVkazwvW0qH2/9nWwttesMRTH0ZK&#10;KaDlQQStH8TR+Q9JtH+WRCe9Vvv+YhPX/8F5H+qXA2i6G2AcTvPaXwzh6HIYxx8m0PIk/O9q3zdq&#10;O8iUdl3xYu8NHw4xfWi2XrRj5zU39kxJODQfxOEV0tE3bKl+A3LDvK3P2pW8tH+ev433GZEeNqPA&#10;hzXMIztpeO+M9//U37y2uZr+Tu8/UYZ4lw7ZITOqLzqxb4ZT9pyoRLBdj1ivmYbtyJ2zoWqc2WtD&#10;C3ZWdqpflSYSlJv5KNqhQ3rAQkbuxP45pgBncxmk4xXwndKR51kR77UgReKVHXmR9eKdhv9Rv641&#10;xxEaZJIKd+iRGrYySbmwb4FTFlnPRS4otWgVnhho0yHSZaLhErmM95iWFAsbmuMoM2VTOaI9JqZe&#10;B2querB/mYle0Q2Ek0nJzVvaq6RSAwKtVGrt5v9Sf/9SMx/ZwiRGJ5iT40M25C9IqJ0K4MBdxuFq&#10;GnUwf7ia9IrG8hzX07Awat50x80UKM4W9mMOT446USDl3HErjAP3yG2szHBCrFnrmT6Z6RxMoa5m&#10;ajQa9tGoamOtORr1/+xoqoRIp4EuC9Ik6VXXfNg5zzR6j1rASuoscrKA+G5rKON0uATk3hKTvWpH&#10;ac4T+v/0HDfzuRFeMufIoBO5K25Uc7q7bydQ94AnzHy0EgZKKgHjEeZiemrhmlpJkDV1mr9UbWlI&#10;u29JJPZeLoOXn4E+RsSYG3mK1BrKz73vpVAnWLaZDFsk91KSpyQVtJyy1Mg1tTQZlETv7rRAYkiJ&#10;ZB8gQv12RLl28kUvqmfCpOwJ7KF83fc+JZq5yUIjOoXjKzjEBM911dNzU6MBdqoGlzDYbYW/34ko&#10;RXucaTV53ovcREgxtnOFrIFiQTFoP2WDnj/UHhGsgVBZQyU3yMBdt520wt3pgtTngociInqGxsZ9&#10;SE9SJ8xEUb0SQ83dBHY8SGPfByTtrm7qhJNm6Dg9bUNJYAhUUKLqmvWwkk04u1zwDnvhP+NDYjyA&#10;9LUIstNRFBeSqL4ro+Z+Gjsf5bH7CRO9n6rE2UOjbVZSDxrmzmqP6flphOGkCRYqF4fgNSNeBC+G&#10;kbwaRmYqjsK8jOJtWaEh2yhSah6tUpFLUQTGAnAPeGDvccNGbyydDkXdiE97txvuQR885EAh8hp5&#10;MorsrSQKSymF12y9T8XzoIBtj6pU5XMjhdAEqQb1suscec3pAJyjPpXXePhd4jMhmwIkSlREUzQ6&#10;KyO7nEOWQmeV16xxmySpRvRWhmI8jcD1BII07r9CPkNZpUiriwF4LoXguxJB5LqMKKebnKNIv51f&#10;k1qrUCRXjDwmslBAeJ5cZTajEKUgdZmfP3yJKE3JfJ5CfDaL+DyJkpBjyyWS9BJZivCh0HGiehKY&#10;z9J4hiyMy0A9t1pNKSGtDBibzSHGWQknVjXeKhStt8qcXrCvqhL7EsyL2JR5UUSuZ10vbOSaXynh&#10;/CEi8k0x9vvMy/jpzfGLDm5GyDZifX+BzfqsxysE7megWSVr67GZ0T8EG+2t0q4/Bpo1pkiVPfSd&#10;QBrD36v4IY0RxWGxiiUoM1tHV0VhdIQ8eO03yu+FUyVOKDAo8I1ARiGW/V+nNiCrQvyvhD4Sz/7n&#10;zCc9T9MQ6PuSIAPtF/8gCxXEUzBaUR4Y/i6/Di/PsOQAeSVJqSgj9HHAkhNZ2suWmO2zDLq/TD5W&#10;8DT5uOvz2GM1Tb3SOj5P/Gvn56STJK7dTxPQCOIq0EXy2v15Cj2CHX9BJ59yIBLZga/ErAWZFRDU&#10;mhT7m7wK8bdwJPVvqv0/qZ36MI5TH8UUtH0cR8cnZNctD6MQOPkkphDiNlET+TiJbjrd+490mI6L&#10;Ikz3F2KlS6shaoXnofkL1e6f3BoeaH9VvxJEw50QGu+G0HQvpNRnjj8i7Tq84CW59pFc+9F4R5Qc&#10;QyTZEZxkh9b3OZOP4mjlTNo+TZDJR1yqzT9bq73q+GDXpA27rtux96YL784J9u9FAzl5/bIXmprL&#10;NtRctmPXpIuE3Y26aQ87+XCETL7xToSzCePwA19Etfdnbflh02JxzIrqMw5sO+vE9ovk9lfd2HVN&#10;wm768u4iuXpq2IT0iAn5M1ZUnbeTxDuwXa1Y7Z3yoW7GR5XgxYHFN1cZb9IiHRXk+VrEOiuR7NVD&#10;7qMyGaEyoQ/bxh3Ycc2FulmOKSpdArEeMxJ9ZsiDVmRHHSiccbIzKeQlCds5ox1kf7um/FQvvs/V&#10;Mf7oJjW9AwHPsS0Inqyko6JqJkQJVdIZu/KqoIYrWTdLPSaRcQsoOqKVZLlNraBRIyT6LJApjeRR&#10;KqHTdJwSK8cfF847htSxXmmRHt1/qF9f21wUNQJuknj/cR0ofpDopiYZpNI660K1kBIT3LW5KNVT&#10;0xaS8jK4jpXD3VJBGSFEjw5BstUw2Wq0y4xot5nix4ok6a884KBsc1Ex2RPqeEpL9hrnYu2GqPrn&#10;a5v14Nv/IpSXs/5tRX0FqG8inXqOIXSmFUUqiWoqsR03JNQpaoydBEQdUlToXc0V1DuUJmJlOTsP&#10;4eU2+Fv1FFN0usNEp+k4abYQBtEe609yr+6NT7f50DvUVRyLKtDN8QLUSzGGVqLfihzDqvqyBzXX&#10;GE4zfhxYof60U4Wsx6rSE68ZhNqTCMXJE3qurIE61UD1Z2Q4mOi06YI67i820+F3BoUqFG+aFCnF&#10;HZMopsVbp8SQHckRB1WiB9sm/VSKQeyaD1EtcouF/loPG1WOnaLE0aDjLPV0tvIlhxWnW/RqUfbF&#10;O5Kfa2X7yn4j5JilgbKskTvEyUoU5F6GUbSPYXPajfRZCcUrAdROh7FzNordSxEceMBMoshZOibe&#10;uQgVqihRUczlM6FGlVUVRV0aFqpUQEheUTkWklf14bXN3FKhk5qpvqh7XNQ5bsoTiTvh7TAj2GtH&#10;fFhCZpyik3G39boPtXNh7FqIoe49GXX35VKV2cpVM9MpM3WiidLOJNSteL+nrKqoPJdR5YrqM53l&#10;agqlK1B2rOw3qh+vNPcp07TEMJAYDt6TFnhOmODhinvbzPBTd4a4csrroXN+5Cc8KDDuaqZD2LUU&#10;x54VGfspxvY/THOLKWbNR/XQC0H7LnXnQYrZw5SJaxCquQxGOmrmapup+CxUzhvV82rzddng4en3&#10;dFCvqhBO+fgZoGOBHorhQTsiI04kKDvT434UKderbgaxfT6G3Xdk7L1H2fkwg/1PqGWtx6wwi9J6&#10;PdWhUl4XAnk9yhVUHq6gaNayHyEkP2PUxG2zthgVAS1empVEtK2kzOmIr8+BwIALkQGK6iEXYqNu&#10;RfInRBV93KuU5IvUddsX4wRF9rKM3XRuz/2MUqJXxLYowdtOWCmsjdBxJbVHdKigmhfCu+yggBbl&#10;3PL1EEJclPCFGDcdMyqCXNhRRDllr7vXCYlK3zPkhndEQnjMRZFO53hKFaF+LYjMjRDy0xFUzccp&#10;2FXR/l4ctfeS2HE/hb1P8qj7gMLTQ+nr6nTCykFMx80wMKB1jQZUUshrjxpRUU9nGYvrIYS9eIMo&#10;xL14tSx+K94mCpHvpoPeIQ8d88A/5kXgjB+Ji37Ilyj6r4aQmaTwvxlFfiaG4nwC25ZTqH6Pn3eT&#10;qLmXQi1XbuejLHY+zmH3+5SJgREffIMeuHqcsFOrW1qtMDKo9S1mVB4zobLZAG2zDlpeN+WNWlQI&#10;x1oMCvQ8kUYGv6XVBluHA45uF1z9EqRhL3zU+sELIYQvRZQCQupahKsWQ246gcIctf9CEsUlGVXC&#10;QW6pwLYHWdQ8zGH7ozxqHxcUaOLjUUTPhxEY8yslDne/W6lO2DiYlStr6bDD3C5gg1E4r8LUxtjl&#10;M/F/0U8UIVz9HriHfZDGOOlzAQTHKfevxCDTuRRVe5bO5Wbo3GIKhdty6XXsnQy23s+VXsuKIsXD&#10;ImoeFZVPAU1c1AsmkwhdjSF0JQrfxRCk8364znjhOC3BMeqBk44L2Ick2AbcsDLw18PB3Owc4erx&#10;ELjHuL1n/QhcCCqrF70SR/xGBImbMaRmk0jPp5BbziN3R6CA3N0iiqLQsQFVD6sUaJIzOSRuZRGd&#10;SiFyQ0b4Op2dTMBPh0XBQxRA/Fxl30V+vxCm80FI517AfTZA+OA+x5XjxLx0zDceQvByFJGJBGJc&#10;gNhUDHGuXnI2hdR8GunbOaToZHqFEE7eexX5++INlKjOLFUhsViF+EKhVNOYzSI8k1HeMIniSXBK&#10;RmiKTt9IIiCKKpNx+Cfp/LUYvBNRIqJ8X48g+4qX52Ex6ZtpJGYzJcxniRySSwUkbheQXC4iuVKF&#10;FFdxIzL3tirQRJerEL1dhTB/FF5UIYo1C3nlxXtILdhE5ktFm+CsjADjKHArCf90HL6bAsmX4OfE&#10;ArfYdyaN0GpBZy6POBcgxoUQr+KiS0WOW0SM4yfeexXxO6LwwxUMs4NAiLNRQOeC60FjgcWiigL8&#10;HEABB1PAgf0Mk40ICNAxAT9XTRSIAoucNG2GOc4LcPwVfm6AxAV661wc/w+yunNPjGkEOAAAAABJ&#10;RU5ErkJgglBLAwQKAAAAAAAAACEA2bv8V4QFAACEBQAAFAAAAGRycy9tZWRpYS9pbWFnZTcucG5n&#10;iVBORw0KGgoAAAANSUhEUgAAABsAAAAeCAMAAAGdwKVCAAAAAXNSR0IArs4c6QAAAARnQU1BAACx&#10;jwv8YQUAAAJzUExURQAAAP///39/f////6qqqtTU1LKysszMzOXl5f///+Li4v///729vdTU1MzM&#10;zP///8TAxP///+fn6vn5+fDw8P///9zc3P///+Xl5dLV19/f3+bm5unp6f///9HR07KystTW1u7u&#10;7tbW1v///+Dg4O3t7fT09P///6Olp7CussPHyZygop6gpKCkpqKkpqSmqqiqrKisrr7AxMLCwsjK&#10;zMrKyszMzMzQ0tTU1Nra2uLg5OLi4ubm5ujo6O7u7vDw8PLy8vT09Pb29vj4+P///6ioqN7e3vHx&#10;8ePj4/39/eLi4re8vuHh4fv7+/39/d7e3ufn5/39/bu7u9fa3Pr6+qepru3t7dXV1cvLy9bW1vz8&#10;/MbGxtnZ36SkpOjo6P39/fn5+f39/YuMj6Kipbq6u/f39/b29rC0tfDw8OTk5M/S1Ovr6/j4+MDC&#10;w7CwsMzMzMTGydbW1uXl5bu8vcTExI6Rk5CTlZKVl5WYm5aZm5eanJmbnJqdn5ueoJydn52foJ2g&#10;oqGjpKOlpqaoqaenp6mpqamrrKqqqqysrKytrq6urq+vr7CwsLGxsbKysrS0tLW1tba2tre3t7i4&#10;uLm5ubq6uru7u7y8vL29vb3Awr6+vr+/v8DAwMHBwcLBxMLCwsPDw8TExMXFxcbGxsfHx8jIyMnJ&#10;ycnKzMrKysvLy8zMzM3Mzs3Nzc7Ozs/Pz9DQ0NHR0dLS0tPT09TU1NXV1dbW1tfX19jY2NnZ2dra&#10;2tvb29zc3N3d3d7e3t/f3+Dg4OHh4eLi4uPj4+Tk5OXl5ebm5ufn5+jo6Onp6erq6uvr6+3t7e/v&#10;7/Dw8PLy8vX19fn5+Y7oMtQAAAB1dFJOUwABAgIGBgoKChYbGx8kKDQ5RVZWW1thYWNoaGlpaWpr&#10;bGxwcnR0eXp7e31/f39/f39/f39/f39/f39/f39/f39/f39/f4WFhYqMjY6SkpWWlpaampqbnp+j&#10;q6uwsLS0tLi4ubm5ys7Q1t/w8PD0+fn8/Pz9/cJu9rEAAAAJcEhZcwAAIdUAACHVAQSctJ0AAAIZ&#10;SURBVChTXZH1XxNxGMef2d1iJyp2dwwRCwO7C7u7uxtBauCm4sAh4NiO9XZuF+PYdrfgT/L7vXvw&#10;NXn/cM/n/Xle10DIAmB2k9lFIId7tCFUB+MAS0moonaAi8TXAly2pMJUYV7tNnWeUI8a5DIHA6Kc&#10;BNhZ7xFkWhmYHjE613UN0AFQ4tLmu8XaPKUNypj81aPlePI0zUOsDl9IjMrxHGrjDT+sTnZrizyB&#10;GsD0QpNOx4qrNAPYDAsaPDwK4dGnajtGyp1XhzClk0Uel9D/WP6oo0oiRV4OQO8LClJMSah33W/3&#10;/OGpDQXYZaxtcga44TGlN12VmSyMd0tuVKECUPrN6lnDt07W7GbZLb2OkzSB+R+XgSfUbgATaxyB&#10;FZjh7Huj3Y8ZYO7L8sZ9mAFmPy+2DMIMMPNJ4WGMhPsnB2DqSGbm8TxCW0FB3kCsAIadycjghLAU&#10;iclKPJFM5WIPg/s1u7z+ICeIUlTdnVM/A8DKPmZLg41x+dggL57fS3fZuBrxq8JktjTaHG5y4sgd&#10;26Oyou+prQgXPlcYzfVNzW627dKmcES+iL3KwiulVea6qxum5KznW1qj2CLX3hYZOt3onH09EBKl&#10;f79Wo/uXbktg0iKr08sKG7FLZ1z515+M28+hprHn2Zviyhor4+2FRRpzHrz4UGKqs/VFT2fW3aev&#10;iyp/L0f9jxm3Hx75PhalA4+nTsPUDsBfa4jJG5+n9CgAAAAASUVORK5CYIJQSwMECgAAAAAAAAAh&#10;AEDf+coFBQAABQUAABQAAABkcnMvbWVkaWEvaW1hZ2U4LnBuZ4lQTkcNChoKAAAADUlIRFIAAAAf&#10;AAAAIggGAAAAp0oCSgAAAAZiS0dEAP8A/wD/oL2nkwAAAAlwSFlzAAAOxAAADsQBlSsOGwAABKVJ&#10;REFUWIW1VktsG1UUPffO+BM7tR3Hjh1DU3BpQoWQoGLFBhZIbJHYsUFCCHUFu4oFCxYgBBKqVNEt&#10;Yg0bFgixZIVgUURCQ2mTJk5TSByHfGhjx595l8XMm3njTzppypMsz7zPnHvvuee+S79euybEDCYC&#10;M4FI/xjEBGbG7Owc4X8YNgAQAPI/T+6PAPIml5eWhMg15Mlq9ZEZwgCgRKCUQAQQURARiBIo5T4r&#10;URC476urKwePFJwAw/XAa+15339qrbYqd+6syYnBn79wgRLJ5JIOPRFA2gAYBvTNEYC76+snMoAB&#10;oNvtnqEhnsObMg0gP0Hc542//3poAxgAMpnMt0qUx3mY79nZOVLK41wUlLEm4j4/rAGu553OE9qr&#10;UOgB3Lp1U7TUgj1eBAxa6hsbxzaARNwzCwvzwlrfRL7GiQhMjKfOnaOVldvCXk0gYq8ueO/s7mPm&#10;7clisRjZcwCQkNTUgNSWl5ekWj1LSikoEUg/BcqjRVQ+quc++FSp9BkA8bItVGSCZASq1bM0OTn5&#10;nm3b62QkpqsAAgD+p9GIRIEP3mq1XjD5HtA4CNuNxmUA2Nvd/SQWT8zHYrHFkDS1AQTcv/fv1w8C&#10;9zkHgOu/L4hZ03WhYWYQwuW1vrn5k+M4zxFhTK9p3snLhYl8/shSzOaLCJTPn6O8PPB49aRWq9W2&#10;AKBULr+YTCa/Mdc07+45hd2dnXuRwUvl0oeJROLmAJdG6GO2va73O0qV0+PjXwLomhVQ/zPzbqvZ&#10;/DRS2AHgzxs3dpRSE/1SM+VnW9bW46dnSgDQ2Kpfd3rOeWJiHXI2qGNmnMpkh4af+yfGxpK/DJOa&#10;IKh8Pccp6P2nMtlLQmj7Idc0eXuVUtHCDgC9Xm9qlNT8BCQ63KrXfwCAZDL5fS6beycej/+sqyKF&#10;zo/OuQFwx3GKo6Tmcwqk2u3DV/WZTqfzsiOqbEpNA5s14oHgs3NPz7DF+0cZoLud/b29jwAgm8u9&#10;DSVZYtoPElS3Y0Cn074YCRwA8hP5q5q3fqmZ3N4/OHhLn0ml0x+PpVKX3ZtPeeXXLcGddvv9yODt&#10;dvuZUVIL5gBRanpzY2MNANLj45/3er1ng4gFt6RlWfORwU/PzLwWSjiEufRnCWCLd/S5zmH7dX+/&#10;YTiz9dswnAGd6/HH4qIcpXXj+lXM1GHiWLlSsRtbdTHLrXv1cjeTzcYjeQ4A05XKxVgsdhcYrHa6&#10;4fS8YyJKgmBtbW7KsP2WNdzzkeCtVvMlERkflJoHrGfNW7DvhtMZb1kcnXMAqFQee0MplfY98Q0Y&#10;BNZr/cVFJyYfJ+H0sG17fbjUjE5GwmtBeQ2kFo8nvjg2+MRE/moqlfpxuNSCJjK05isjkFqzefDd&#10;sO+PzHY9VlZu1xzHORO6qUINpHGLeYrwGwvvViN/P++PpVK5yOCA2z6HQMJSA/ddo0OkFnS6Fitm&#10;lkQiaR8Zdj0KheIHRNQLwuoF2qyABJTK01ScKlFhaoryhQKlUulLRNQ0e3xPmlav192N5DkAbDca&#10;V4gp3FwygwjIZnPvjjp3eNi6QiAokfMi6hXLsjQVtcjgJx3dbvfNTrv9FVvs58J/nyxazOWvheEA&#10;AAAASUVORK5CYIJQSwMECgAAAAAAAAAhAG0dedEsAQAALAEAABQAAABkcnMvbWVkaWEvaW1hZ2U5&#10;LnBuZ4lQTkcNChoKAAAADUlIRFIAAAA/AAAADQgGAAAAHu22eQAAAAZiS0dEAP8A/wD/oL2nkwAA&#10;AAlwSFlzAAAOxAAADsQBlSsOGwAAAMxJREFUSInlljFSAzEMRf/Xl+2GlKGj2+FaORsn4QIcgCHb&#10;UZGtaHc9EQUFBUlD2HXh18qjed9SIUYEesVaC7TkV/iX1+duVoERgVrn4X16e3rYPx4uPXLP49Zi&#10;t1LrPFwtknClkR+n42qTvt8PvLXHaRpX8CMkh/9/4x/WEf87UoKZA1qWmqZPL6m0dtoMo2AmwGiG&#10;XfHiubXTZpAGkgCN4l3x3NHkAQNInCNsmc/ZQbU22hACJIiAlNBZeOD7AwJS7jE8QACS+j5vvwAN&#10;si5/kbJpNQAAAABJRU5ErkJgglBLAwQUAAYACAAAACEA4W+Vt9sAAAADAQAADwAAAGRycy9kb3du&#10;cmV2LnhtbEyPQUvDQBCF74L/YRnBm92kEiMxm1KKeioFW0G8TbPTJDQ7G7LbJP333fail4HHe7z3&#10;Tb6YTCsG6l1jWUE8i0AQl1Y3XCn43n08vYJwHllja5kUnMnBori/yzHTduQvGra+EqGEXYYKau+7&#10;TEpX1mTQzWxHHLyD7Q36IPtK6h7HUG5aOY+iF2mw4bBQY0ermsrj9mQUfI44Lp/j92F9PKzOv7tk&#10;87OOSanHh2n5BsLT5P/CcMUP6FAEpr09sXaiVRAe8bcbvHSegtgrSNIEZJHL/+zFBQ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ga4OCyFqAADRjQMADgAAAAAAAAAAAAAA&#10;AAA6AgAAZHJzL2Uyb0RvYy54bWxQSwECLQAKAAAAAAAAACEA1+u608cCAADHAgAAFAAAAAAAAAAA&#10;AAAAAACHbAAAZHJzL21lZGlhL2ltYWdlMS5wbmdQSwECLQAKAAAAAAAAACEAclxSg4MAAACDAAAA&#10;FAAAAAAAAAAAAAAAAACAbwAAZHJzL21lZGlhL2ltYWdlMi5wbmdQSwECLQAKAAAAAAAAACEARZzg&#10;DoMFAACDBQAAFAAAAAAAAAAAAAAAAAA1cAAAZHJzL21lZGlhL2ltYWdlMy5wbmdQSwECLQAKAAAA&#10;AAAAACEA7csXNdUAAADVAAAAFAAAAAAAAAAAAAAAAADqdQAAZHJzL21lZGlhL2ltYWdlNC5wbmdQ&#10;SwECLQAKAAAAAAAAACEABwSopQ0PAAANDwAAFAAAAAAAAAAAAAAAAADxdgAAZHJzL21lZGlhL2lt&#10;YWdlNS5wbmdQSwECLQAKAAAAAAAAACEAI5V9uWQUAABkFAAAFAAAAAAAAAAAAAAAAAAwhgAAZHJz&#10;L21lZGlhL2ltYWdlNi5wbmdQSwECLQAKAAAAAAAAACEA2bv8V4QFAACEBQAAFAAAAAAAAAAAAAAA&#10;AADGmgAAZHJzL21lZGlhL2ltYWdlNy5wbmdQSwECLQAKAAAAAAAAACEAQN/5ygUFAAAFBQAAFAAA&#10;AAAAAAAAAAAAAAB8oAAAZHJzL21lZGlhL2ltYWdlOC5wbmdQSwECLQAKAAAAAAAAACEAbR150SwB&#10;AAAsAQAAFAAAAAAAAAAAAAAAAACzpQAAZHJzL21lZGlhL2ltYWdlOS5wbmdQSwECLQAUAAYACAAA&#10;ACEA4W+Vt9sAAAADAQAADwAAAAAAAAAAAAAAAAARpwAAZHJzL2Rvd25yZXYueG1sUEsBAi0AFAAG&#10;AAgAAAAhAM93MrjxAAAAQQUAABkAAAAAAAAAAAAAAAAAGagAAGRycy9fcmVscy9lMm9Eb2MueG1s&#10;LnJlbHNQSwUGAAAAAA4ADgCMAwAAQak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glxgAAANwAAAAPAAAAZHJzL2Rvd25yZXYueG1sRI9Bb8Iw&#10;DIXvk/gPkZF2GylMA1YICE1DgsMOlF52M43XVmuc0oTQ/XsyCYmbrfe+5+flujeNCNS52rKC8SgB&#10;QVxYXXOpID9uX+YgnEfW2FgmBX/kYL0aPC0x1fbKBwqZL0UMYZeigsr7NpXSFRUZdCPbEkftx3YG&#10;fVy7UuoOrzHcNHKSJFNpsOZ4ocKWPioqfrOLiTVe99vP/JCFDX+dJ98hn4X+7aTU87DfLEB46v3D&#10;fKd3OnLzd/h/Jk4gVzcAAAD//wMAUEsBAi0AFAAGAAgAAAAhANvh9svuAAAAhQEAABMAAAAAAAAA&#10;AAAAAAAAAAAAAFtDb250ZW50X1R5cGVzXS54bWxQSwECLQAUAAYACAAAACEAWvQsW78AAAAVAQAA&#10;CwAAAAAAAAAAAAAAAAAfAQAAX3JlbHMvLnJlbHNQSwECLQAUAAYACAAAACEAOsS4JcYAAADcAAAA&#10;DwAAAAAAAAAAAAAAAAAHAgAAZHJzL2Rvd25yZXYueG1sUEsFBgAAAAADAAMAtwAAAPoCA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5963"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2"/>
            <w:vAlign w:val="center"/>
          </w:tcPr>
          <w:p w14:paraId="4BDE11AB" w14:textId="324CAB87" w:rsidR="00080A54" w:rsidRDefault="00791F5B" w:rsidP="00791F5B">
            <w:pPr>
              <w:pStyle w:val="BodyText"/>
              <w:spacing w:before="5"/>
              <w:jc w:val="center"/>
            </w:pPr>
            <w:r w:rsidRPr="00A54D6D">
              <w:rPr>
                <w:b/>
                <w:color w:val="FF0000"/>
                <w:sz w:val="32"/>
              </w:rPr>
              <w:t>Your Logo Here</w:t>
            </w:r>
          </w:p>
        </w:tc>
      </w:tr>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33B00F9B">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540DB83B" w:rsidR="00080A54" w:rsidRDefault="009D5E18" w:rsidP="00080A54">
                                    <w:pPr>
                                      <w:spacing w:line="196" w:lineRule="exact"/>
                                      <w:rPr>
                                        <w:rFonts w:ascii="Gill Sans MT"/>
                                        <w:sz w:val="20"/>
                                      </w:rPr>
                                    </w:pPr>
                                    <w:r>
                                      <w:rPr>
                                        <w:rFonts w:ascii="Gill Sans MT"/>
                                        <w:color w:val="FEFFFE"/>
                                        <w:w w:val="105"/>
                                        <w:sz w:val="20"/>
                                      </w:rPr>
                                      <w:t xml:space="preserve">April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540DB83B" w:rsidR="00080A54" w:rsidRDefault="009D5E18" w:rsidP="00080A54">
                              <w:pPr>
                                <w:spacing w:line="196" w:lineRule="exact"/>
                                <w:rPr>
                                  <w:rFonts w:ascii="Gill Sans MT"/>
                                  <w:sz w:val="20"/>
                                </w:rPr>
                              </w:pPr>
                              <w:r>
                                <w:rPr>
                                  <w:rFonts w:ascii="Gill Sans MT"/>
                                  <w:color w:val="FEFFFE"/>
                                  <w:w w:val="105"/>
                                  <w:sz w:val="20"/>
                                </w:rPr>
                                <w:t xml:space="preserve">April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5BE1C668" w14:textId="7EC23ECF" w:rsidR="007A60E9" w:rsidRPr="00C7498F" w:rsidRDefault="009D5E18" w:rsidP="00C7498F">
            <w:pPr>
              <w:pStyle w:val="BodyText"/>
              <w:spacing w:before="120" w:after="80"/>
              <w:ind w:left="2318" w:right="158"/>
              <w:rPr>
                <w:sz w:val="30"/>
                <w:szCs w:val="30"/>
              </w:rPr>
            </w:pPr>
            <w:r w:rsidRPr="00C7498F">
              <w:rPr>
                <w:b/>
                <w:noProof/>
                <w:color w:val="21578A"/>
                <w:sz w:val="30"/>
                <w:szCs w:val="30"/>
              </w:rPr>
              <w:drawing>
                <wp:anchor distT="0" distB="0" distL="114300" distR="114300" simplePos="0" relativeHeight="251700224" behindDoc="0" locked="0" layoutInCell="1" allowOverlap="1" wp14:anchorId="391C3732" wp14:editId="719AC657">
                  <wp:simplePos x="0" y="0"/>
                  <wp:positionH relativeFrom="column">
                    <wp:posOffset>1469390</wp:posOffset>
                  </wp:positionH>
                  <wp:positionV relativeFrom="page">
                    <wp:posOffset>11430</wp:posOffset>
                  </wp:positionV>
                  <wp:extent cx="3300730" cy="20294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door_Yoga_2_iStock-499229375.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0073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5BE3C3A1">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CD60F"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sidRPr="00C7498F">
              <w:rPr>
                <w:b/>
                <w:noProof/>
                <w:color w:val="21578A"/>
                <w:sz w:val="30"/>
                <w:szCs w:val="30"/>
              </w:rPr>
              <w:t>Exercise and Health:</w:t>
            </w:r>
            <w:r w:rsidRPr="00C7498F">
              <w:rPr>
                <w:b/>
                <w:noProof/>
                <w:color w:val="21578A"/>
                <w:sz w:val="30"/>
                <w:szCs w:val="30"/>
              </w:rPr>
              <w:br/>
              <w:t>The Mind-Body Connection</w:t>
            </w:r>
          </w:p>
          <w:p w14:paraId="3032D18F" w14:textId="787C5EE3" w:rsidR="00F406B5" w:rsidRPr="00C7498F" w:rsidRDefault="009D5E18" w:rsidP="009D5E18">
            <w:pPr>
              <w:pStyle w:val="BodyText"/>
              <w:spacing w:after="120" w:line="242" w:lineRule="auto"/>
              <w:ind w:left="2318" w:right="331"/>
              <w:rPr>
                <w:sz w:val="18"/>
                <w:szCs w:val="20"/>
              </w:rPr>
            </w:pPr>
            <w:r w:rsidRPr="00C7498F">
              <w:rPr>
                <w:sz w:val="18"/>
                <w:szCs w:val="20"/>
              </w:rPr>
              <w:t>Ever notice how you can get an overall feeling of well-being after taking a long walk, shoveling snow, dancing, or playing Frisbee with the kids? It’s not just because you can check “get some physical activity” off your to-do list. Turns out, there are physiological reasons why you get that feeling. And for people who suffer from a mental health condition like depression, anxiety or ADHD, exercise can relieve symptoms almost as well as medications, and can sometimes help certain symptoms from coming back.</w:t>
            </w:r>
          </w:p>
          <w:p w14:paraId="6FC2B078" w14:textId="6ED00371" w:rsidR="00EC7F60" w:rsidRPr="00C7498F" w:rsidRDefault="009D5E18" w:rsidP="009D5E18">
            <w:pPr>
              <w:pStyle w:val="BodyText"/>
              <w:spacing w:after="80" w:line="242" w:lineRule="auto"/>
              <w:ind w:left="2318" w:right="331"/>
              <w:rPr>
                <w:sz w:val="18"/>
                <w:szCs w:val="20"/>
              </w:rPr>
            </w:pPr>
            <w:r w:rsidRPr="00C7498F">
              <w:rPr>
                <w:sz w:val="18"/>
                <w:szCs w:val="20"/>
              </w:rPr>
              <w:t>How does it work? Researchers aren’t completely sure. But we do know that physical activity causes certain substances that affect brain function to kick in. These include:</w:t>
            </w:r>
          </w:p>
          <w:p w14:paraId="2EB61045" w14:textId="77777777" w:rsidR="009D5E18" w:rsidRPr="00C7498F" w:rsidRDefault="009D5E18" w:rsidP="009D5E18">
            <w:pPr>
              <w:pStyle w:val="BodyText"/>
              <w:numPr>
                <w:ilvl w:val="0"/>
                <w:numId w:val="11"/>
              </w:numPr>
              <w:spacing w:after="80" w:line="242" w:lineRule="auto"/>
              <w:ind w:left="2505" w:right="331" w:hanging="180"/>
              <w:rPr>
                <w:sz w:val="18"/>
                <w:szCs w:val="20"/>
              </w:rPr>
            </w:pPr>
            <w:r w:rsidRPr="00C7498F">
              <w:rPr>
                <w:b/>
                <w:sz w:val="18"/>
                <w:szCs w:val="20"/>
              </w:rPr>
              <w:t>Endorphins</w:t>
            </w:r>
            <w:r w:rsidRPr="00C7498F">
              <w:rPr>
                <w:sz w:val="18"/>
                <w:szCs w:val="20"/>
              </w:rPr>
              <w:t xml:space="preserve"> – brain chemicals that reduce stress or pain and increase feelings of well-being</w:t>
            </w:r>
          </w:p>
          <w:p w14:paraId="199AED6D" w14:textId="77777777" w:rsidR="009D5E18" w:rsidRPr="00C7498F" w:rsidRDefault="009D5E18" w:rsidP="009D5E18">
            <w:pPr>
              <w:pStyle w:val="BodyText"/>
              <w:numPr>
                <w:ilvl w:val="0"/>
                <w:numId w:val="11"/>
              </w:numPr>
              <w:spacing w:after="80" w:line="242" w:lineRule="auto"/>
              <w:ind w:left="2505" w:right="331" w:hanging="180"/>
              <w:rPr>
                <w:sz w:val="18"/>
                <w:szCs w:val="20"/>
              </w:rPr>
            </w:pPr>
            <w:r w:rsidRPr="00C7498F">
              <w:rPr>
                <w:b/>
                <w:sz w:val="18"/>
                <w:szCs w:val="20"/>
              </w:rPr>
              <w:t>Serotonin</w:t>
            </w:r>
            <w:r w:rsidRPr="00C7498F">
              <w:rPr>
                <w:sz w:val="18"/>
                <w:szCs w:val="20"/>
              </w:rPr>
              <w:t xml:space="preserve"> – a brain chemical that affects mood</w:t>
            </w:r>
          </w:p>
          <w:p w14:paraId="67933793" w14:textId="77777777" w:rsidR="009D5E18" w:rsidRPr="00C7498F" w:rsidRDefault="009D5E18" w:rsidP="009D5E18">
            <w:pPr>
              <w:pStyle w:val="BodyText"/>
              <w:numPr>
                <w:ilvl w:val="0"/>
                <w:numId w:val="11"/>
              </w:numPr>
              <w:spacing w:after="80" w:line="242" w:lineRule="auto"/>
              <w:ind w:left="2505" w:right="331" w:hanging="180"/>
              <w:rPr>
                <w:sz w:val="18"/>
                <w:szCs w:val="20"/>
              </w:rPr>
            </w:pPr>
            <w:r w:rsidRPr="00C7498F">
              <w:rPr>
                <w:b/>
                <w:sz w:val="18"/>
                <w:szCs w:val="20"/>
              </w:rPr>
              <w:t>Glutamate and GABA</w:t>
            </w:r>
            <w:r w:rsidRPr="00C7498F">
              <w:rPr>
                <w:sz w:val="18"/>
                <w:szCs w:val="20"/>
              </w:rPr>
              <w:t xml:space="preserve"> – chemicals that influence parts of the brain that affect emotions and mental clarity</w:t>
            </w:r>
          </w:p>
          <w:p w14:paraId="3D20F339" w14:textId="1DCD588A" w:rsidR="009D5E18" w:rsidRPr="00C7498F" w:rsidRDefault="009D5E18" w:rsidP="00C7498F">
            <w:pPr>
              <w:pStyle w:val="BodyText"/>
              <w:numPr>
                <w:ilvl w:val="0"/>
                <w:numId w:val="11"/>
              </w:numPr>
              <w:spacing w:after="80" w:line="242" w:lineRule="auto"/>
              <w:ind w:left="2505" w:right="331" w:hanging="187"/>
              <w:rPr>
                <w:sz w:val="18"/>
                <w:szCs w:val="20"/>
              </w:rPr>
            </w:pPr>
            <w:r w:rsidRPr="00C7498F">
              <w:rPr>
                <w:b/>
                <w:sz w:val="18"/>
                <w:szCs w:val="20"/>
              </w:rPr>
              <w:t>BDNF</w:t>
            </w:r>
            <w:r w:rsidRPr="00C7498F">
              <w:rPr>
                <w:sz w:val="18"/>
                <w:szCs w:val="20"/>
              </w:rPr>
              <w:t xml:space="preserve"> (brain-derived neurotropic factor) – a protein that protects nerve cells in the brain that help control depression-like symptoms</w:t>
            </w:r>
          </w:p>
          <w:p w14:paraId="27F19CBA" w14:textId="11964528" w:rsidR="00C204EE" w:rsidRDefault="00C7498F" w:rsidP="00BE349C">
            <w:pPr>
              <w:pStyle w:val="BodyText"/>
              <w:spacing w:after="120" w:line="242" w:lineRule="auto"/>
              <w:ind w:left="2318" w:right="331"/>
              <w:rPr>
                <w:sz w:val="18"/>
                <w:szCs w:val="20"/>
              </w:rPr>
            </w:pPr>
            <w:r w:rsidRPr="00C7498F">
              <w:rPr>
                <w:sz w:val="18"/>
                <w:szCs w:val="20"/>
              </w:rPr>
              <w:t>Many people have found that exercise helps keep anger, stress, and muscle tension at bay and can help you sleep, which helps lessen stress, boost concentration, and improve self-esteem. In addition, it can help you cope with challenges in a healthier way, instead of turning to behaviors like drinking alcohol, which can actually make symptoms worse.</w:t>
            </w:r>
          </w:p>
          <w:p w14:paraId="09E43382" w14:textId="583822FB" w:rsidR="00C7498F" w:rsidRPr="009D5E18" w:rsidRDefault="00BE349C" w:rsidP="00BE349C">
            <w:pPr>
              <w:pStyle w:val="BodyText"/>
              <w:spacing w:line="242" w:lineRule="auto"/>
              <w:ind w:left="2325" w:right="331"/>
              <w:rPr>
                <w:sz w:val="20"/>
                <w:szCs w:val="20"/>
              </w:rPr>
            </w:pPr>
            <w:r w:rsidRPr="00BE349C">
              <w:rPr>
                <w:sz w:val="18"/>
                <w:szCs w:val="20"/>
              </w:rPr>
              <w:t>Recommendations for physical activity are the same for mental health benefits as they are for physical benefits:</w:t>
            </w:r>
            <w:r>
              <w:rPr>
                <w:sz w:val="18"/>
                <w:szCs w:val="20"/>
              </w:rPr>
              <w:t xml:space="preserve"> try for at least 150 minutes per week. But even one hour a week has been</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650F0A6E" w:rsidR="006019BF" w:rsidRPr="00F65B14" w:rsidRDefault="001548EE" w:rsidP="00F406B5">
            <w:pPr>
              <w:pStyle w:val="BodyText"/>
              <w:spacing w:before="120" w:after="120"/>
              <w:ind w:left="165"/>
              <w:rPr>
                <w:b/>
                <w:i/>
                <w:noProof/>
                <w:szCs w:val="28"/>
              </w:rPr>
            </w:pPr>
            <w:r w:rsidRPr="00F65B14">
              <w:rPr>
                <w:b/>
                <w:noProof/>
                <w:sz w:val="1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F65B14">
              <w:rPr>
                <w:b/>
                <w:noProof/>
                <w:sz w:val="1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C7498F">
              <w:rPr>
                <w:b/>
                <w:noProof/>
                <w:szCs w:val="28"/>
              </w:rPr>
              <w:t>Making time for exercise is easier than you think</w:t>
            </w:r>
            <w:r w:rsidR="00F65B14" w:rsidRPr="00F65B14">
              <w:rPr>
                <w:b/>
                <w:i/>
                <w:noProof/>
                <w:szCs w:val="28"/>
              </w:rPr>
              <w:t>.</w:t>
            </w:r>
          </w:p>
          <w:p w14:paraId="19A0ED49" w14:textId="61A9B6EE" w:rsidR="00C7498F" w:rsidRPr="00C7498F" w:rsidRDefault="00C7498F" w:rsidP="00C7498F">
            <w:pPr>
              <w:spacing w:before="80" w:after="120"/>
              <w:ind w:left="158" w:right="58"/>
              <w:rPr>
                <w:rFonts w:ascii="Arial" w:hAnsi="Arial" w:cs="Arial"/>
                <w:sz w:val="18"/>
                <w:szCs w:val="20"/>
              </w:rPr>
            </w:pPr>
            <w:r w:rsidRPr="00C7498F">
              <w:rPr>
                <w:rFonts w:ascii="Arial" w:hAnsi="Arial" w:cs="Arial"/>
                <w:sz w:val="18"/>
                <w:szCs w:val="20"/>
              </w:rPr>
              <w:t>If you think getting physical activity means you have to join a gym, buy fancy workout wear, and spend hours of torturous sweating and straining, we’re happy to tell you that you’re wrong. Instead of “exercise” – which might make you think of things like rowing machines, barbells and cardio classes – just change the wording to “physical activity.” Because now, according to new guidelines put out by the Department of Health and Human Services, every time you get up off the chair and move has some benefit to your health.</w:t>
            </w:r>
          </w:p>
          <w:p w14:paraId="4DBBC5D6" w14:textId="7262C38A" w:rsidR="00C7498F" w:rsidRPr="00C7498F" w:rsidRDefault="00C7498F" w:rsidP="00C7498F">
            <w:pPr>
              <w:spacing w:before="80" w:after="120"/>
              <w:ind w:left="158" w:right="58"/>
              <w:rPr>
                <w:rFonts w:ascii="Arial" w:hAnsi="Arial" w:cs="Arial"/>
                <w:sz w:val="18"/>
                <w:szCs w:val="20"/>
              </w:rPr>
            </w:pPr>
            <w:r w:rsidRPr="00C7498F">
              <w:rPr>
                <w:rFonts w:ascii="Arial" w:hAnsi="Arial" w:cs="Arial"/>
                <w:sz w:val="18"/>
                <w:szCs w:val="20"/>
              </w:rPr>
              <w:t xml:space="preserve">While every little bit counts and is surely better than nothing, it’s still recommended that, ideally, you should try to get at least 150 minutes per week of moderate-intensity physical activity – things like a brisk walk or leisurely swimming. This might sound like a lot until you stop to think about it: that’s only about 22 minutes a day over the course of a week! And breaking it out into shorter stints like that is definitely A-OK. </w:t>
            </w:r>
            <w:proofErr w:type="gramStart"/>
            <w:r w:rsidRPr="00C7498F">
              <w:rPr>
                <w:rFonts w:ascii="Arial" w:hAnsi="Arial" w:cs="Arial"/>
                <w:sz w:val="18"/>
                <w:szCs w:val="20"/>
              </w:rPr>
              <w:t>Of course</w:t>
            </w:r>
            <w:proofErr w:type="gramEnd"/>
            <w:r w:rsidRPr="00C7498F">
              <w:rPr>
                <w:rFonts w:ascii="Arial" w:hAnsi="Arial" w:cs="Arial"/>
                <w:sz w:val="18"/>
                <w:szCs w:val="20"/>
              </w:rPr>
              <w:t xml:space="preserve"> if you can do more than 150 minutes – or if you’re doing a vigorous activity like a singles tennis match – you’ll enjoy even more benefits to your health. And also try to get in some muscle-strengthening exercises at least twice a week.</w:t>
            </w:r>
          </w:p>
          <w:p w14:paraId="0CC5B894" w14:textId="0F9B7CD1" w:rsidR="00E501F5" w:rsidRPr="00C204EE" w:rsidRDefault="00C7498F" w:rsidP="00C7498F">
            <w:pPr>
              <w:spacing w:before="80" w:after="120"/>
              <w:ind w:left="158" w:right="58"/>
              <w:rPr>
                <w:rFonts w:ascii="Arial" w:hAnsi="Arial" w:cs="Arial"/>
                <w:sz w:val="20"/>
                <w:szCs w:val="20"/>
              </w:rPr>
            </w:pPr>
            <w:r w:rsidRPr="00C7498F">
              <w:rPr>
                <w:rFonts w:ascii="Arial" w:hAnsi="Arial" w:cs="Arial"/>
                <w:sz w:val="18"/>
                <w:szCs w:val="20"/>
              </w:rPr>
              <w:t>The health benefits of getting more activity are many: your risk for heart disease, diabetes, and even some cancers goes down. And in this issue of</w:t>
            </w:r>
            <w:r>
              <w:rPr>
                <w:rFonts w:ascii="Arial" w:hAnsi="Arial" w:cs="Arial"/>
                <w:sz w:val="18"/>
                <w:szCs w:val="20"/>
              </w:rPr>
              <w:t> </w:t>
            </w:r>
            <w:r w:rsidRPr="00C7498F">
              <w:rPr>
                <w:rFonts w:ascii="Arial" w:hAnsi="Arial" w:cs="Arial"/>
                <w:sz w:val="18"/>
                <w:szCs w:val="20"/>
              </w:rPr>
              <w:t>Impact, you’ll learn how physical activity is equally good for your mental</w:t>
            </w:r>
            <w:r>
              <w:rPr>
                <w:rFonts w:ascii="Arial" w:hAnsi="Arial" w:cs="Arial"/>
                <w:sz w:val="18"/>
                <w:szCs w:val="20"/>
              </w:rPr>
              <w:t> </w:t>
            </w:r>
            <w:r w:rsidRPr="00C7498F">
              <w:rPr>
                <w:rFonts w:ascii="Arial" w:hAnsi="Arial" w:cs="Arial"/>
                <w:sz w:val="18"/>
                <w:szCs w:val="20"/>
              </w:rPr>
              <w:t>health.</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bookmarkStart w:id="0" w:name="_GoBack"/>
      <w:bookmarkEnd w:id="0"/>
    </w:p>
    <w:tbl>
      <w:tblPr>
        <w:tblStyle w:val="TableGrid"/>
        <w:tblW w:w="1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
        <w:gridCol w:w="189"/>
        <w:gridCol w:w="7340"/>
        <w:gridCol w:w="527"/>
        <w:gridCol w:w="2810"/>
        <w:gridCol w:w="95"/>
      </w:tblGrid>
      <w:tr w:rsidR="006019BF" w14:paraId="770998A7" w14:textId="77777777" w:rsidTr="008E4A37">
        <w:trPr>
          <w:gridAfter w:val="1"/>
          <w:wAfter w:w="95" w:type="dxa"/>
          <w:trHeight w:val="540"/>
        </w:trPr>
        <w:tc>
          <w:tcPr>
            <w:tcW w:w="8356" w:type="dxa"/>
            <w:gridSpan w:val="4"/>
          </w:tcPr>
          <w:p w14:paraId="4A5A47A6" w14:textId="659EB77F" w:rsidR="006019BF" w:rsidRDefault="006019BF"/>
        </w:tc>
        <w:tc>
          <w:tcPr>
            <w:tcW w:w="2810" w:type="dxa"/>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dk9dNwAAAAFAQAADwAAAGRycy9kb3ducmV2LnhtbEyOQUvD&#10;QBSE74L/YXmCN7vZxhZJsymlqKci2ArS22v2NQnNvg3ZbZL+e9eTnoZhhpkvX0+2FQP1vnGsQc0S&#10;EMSlMw1XGr4Ob08vIHxANtg6Jg038rAu7u9yzIwb+ZOGfahEHGGfoYY6hC6T0pc1WfQz1xHH7Ox6&#10;iyHavpKmxzGO21bOk2QpLTYcH2rsaFtTedlfrYb3EcdNql6H3eW8vR0Pi4/vnSKtHx+mzQpEoCn8&#10;leEXP6JDEZlO7srGi1bDXMWihucoMV2qFMRJwyJJQRa5/E9f/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PD46iZFXgAAbzkDAA4AAAAAAAAAAAAAAAAAOgIAAGRycy9l&#10;Mm9Eb2MueG1sUEsBAi0ACgAAAAAAAAAhANmSBulYAgAAWAIAABQAAAAAAAAAAAAAAAAAq2AAAGRy&#10;cy9tZWRpYS9pbWFnZTEucG5nUEsBAi0ACgAAAAAAAAAhAKEi0XCEAAAAhAAAABQAAAAAAAAAAAAA&#10;AAAANWMAAGRycy9tZWRpYS9pbWFnZTIucG5nUEsBAi0ACgAAAAAAAAAhAD939hX6AwAA+gMAABQA&#10;AAAAAAAAAAAAAAAA62MAAGRycy9tZWRpYS9pbWFnZTMucG5nUEsBAi0ACgAAAAAAAAAhAF2d0F3X&#10;AAAA1wAAABQAAAAAAAAAAAAAAAAAF2gAAGRycy9tZWRpYS9pbWFnZTQucG5nUEsBAi0ACgAAAAAA&#10;AAAhAGnlQmKzCgAAswoAABQAAAAAAAAAAAAAAAAAIGkAAGRycy9tZWRpYS9pbWFnZTUucG5nUEsB&#10;Ai0ACgAAAAAAAAAhAKrXVoAwDgAAMA4AABQAAAAAAAAAAAAAAAAABXQAAGRycy9tZWRpYS9pbWFn&#10;ZTYucG5nUEsBAi0ACgAAAAAAAAAhAG2i3vIVBAAAFQQAABQAAAAAAAAAAAAAAAAAZ4IAAGRycy9t&#10;ZWRpYS9pbWFnZTcucG5nUEsBAi0ACgAAAAAAAAAhABiDwRteAwAAXgMAABQAAAAAAAAAAAAAAAAA&#10;roYAAGRycy9tZWRpYS9pbWFnZTgucG5nUEsBAi0ACgAAAAAAAAAhAJlfY24yAQAAMgEAABQAAAAA&#10;AAAAAAAAAAAAPooAAGRycy9tZWRpYS9pbWFnZTkucG5nUEsBAi0AFAAGAAgAAAAhAJ3ZPXTcAAAA&#10;BQEAAA8AAAAAAAAAAAAAAAAAoosAAGRycy9kb3ducmV2LnhtbFBLAQItABQABgAIAAAAIQDPdzK4&#10;8QAAAEEFAAAZAAAAAAAAAAAAAAAAAKuMAABkcnMvX3JlbHMvZTJvRG9jLnhtbC5yZWxzUEsFBgAA&#10;AAAOAA4AjAMAANONA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8E4A37">
        <w:trPr>
          <w:gridAfter w:val="1"/>
          <w:wAfter w:w="95" w:type="dxa"/>
          <w:trHeight w:val="4860"/>
        </w:trPr>
        <w:tc>
          <w:tcPr>
            <w:tcW w:w="11166" w:type="dxa"/>
            <w:gridSpan w:val="5"/>
          </w:tcPr>
          <w:p w14:paraId="506B7ED6" w14:textId="0BC390BC" w:rsidR="00F65B14" w:rsidRPr="00BE349C" w:rsidRDefault="00BE349C" w:rsidP="00BE349C">
            <w:pPr>
              <w:pStyle w:val="BodyText"/>
              <w:spacing w:after="120"/>
              <w:ind w:left="691" w:right="331"/>
              <w:rPr>
                <w:spacing w:val="-2"/>
                <w:sz w:val="18"/>
                <w:szCs w:val="20"/>
              </w:rPr>
            </w:pPr>
            <w:r w:rsidRPr="00BE349C">
              <w:rPr>
                <w:spacing w:val="-2"/>
                <w:sz w:val="18"/>
                <w:szCs w:val="20"/>
              </w:rPr>
              <w:t>shown to help with mood disorders like depression and anxiety and even substance use disorder. But people suffering from mental health conditions may find it hard to do even that small amount. No matter how much you try to convince yourself to get up and move, you just can’t get motivated.</w:t>
            </w:r>
          </w:p>
          <w:p w14:paraId="60AEB691" w14:textId="77777777" w:rsidR="00BE349C" w:rsidRPr="00BE349C" w:rsidRDefault="00BE349C" w:rsidP="00BE349C">
            <w:pPr>
              <w:pStyle w:val="BodyText"/>
              <w:spacing w:after="120"/>
              <w:ind w:left="691" w:right="331"/>
              <w:rPr>
                <w:spacing w:val="-2"/>
                <w:sz w:val="18"/>
                <w:szCs w:val="20"/>
              </w:rPr>
            </w:pPr>
            <w:r w:rsidRPr="00BE349C">
              <w:rPr>
                <w:spacing w:val="-2"/>
                <w:sz w:val="18"/>
                <w:szCs w:val="20"/>
              </w:rPr>
              <w:t xml:space="preserve">If this happens, remind yourself that just a walk around the block is a great start. Don’t set yourself up for failure by telling yourself you “should” be doing more. Just start somewhere, and hopefully the benefits you start to notice will keep you motivated to build up from there. Finding an </w:t>
            </w:r>
            <w:proofErr w:type="gramStart"/>
            <w:r w:rsidRPr="00BE349C">
              <w:rPr>
                <w:spacing w:val="-2"/>
                <w:sz w:val="18"/>
                <w:szCs w:val="20"/>
              </w:rPr>
              <w:t>activity</w:t>
            </w:r>
            <w:proofErr w:type="gramEnd"/>
            <w:r w:rsidRPr="00BE349C">
              <w:rPr>
                <w:spacing w:val="-2"/>
                <w:sz w:val="18"/>
                <w:szCs w:val="20"/>
              </w:rPr>
              <w:t xml:space="preserve"> you actually enjoy can really help you stay motivated.</w:t>
            </w:r>
          </w:p>
          <w:p w14:paraId="4B27419D" w14:textId="77777777" w:rsidR="00BE349C" w:rsidRPr="00BE349C" w:rsidRDefault="00BE349C" w:rsidP="00BE349C">
            <w:pPr>
              <w:pStyle w:val="BodyText"/>
              <w:spacing w:after="120"/>
              <w:ind w:left="691" w:right="331"/>
              <w:rPr>
                <w:spacing w:val="-2"/>
                <w:sz w:val="18"/>
                <w:szCs w:val="20"/>
              </w:rPr>
            </w:pPr>
            <w:r w:rsidRPr="00BE349C">
              <w:rPr>
                <w:spacing w:val="-2"/>
                <w:sz w:val="18"/>
                <w:szCs w:val="20"/>
              </w:rPr>
              <w:t>There’s no doubt that physical activity is beneficial for mind and body. And even just short spurts are helpful. But if you are having symptoms of depression, anxiety or another mental health condition, physical activity may not be enough. Always talk to your doctor or a therapist if your symptoms are troublesome — you may benefit from medication and/or talk therapy.</w:t>
            </w:r>
          </w:p>
          <w:p w14:paraId="71B0C42D" w14:textId="7EEA76DE" w:rsidR="00095D62" w:rsidRPr="00BE349C" w:rsidRDefault="00BE349C" w:rsidP="00BE349C">
            <w:pPr>
              <w:pStyle w:val="BodyText"/>
              <w:spacing w:after="120"/>
              <w:ind w:left="691" w:right="331"/>
              <w:rPr>
                <w:spacing w:val="-2"/>
                <w:sz w:val="18"/>
                <w:szCs w:val="20"/>
              </w:rPr>
            </w:pPr>
            <w:r w:rsidRPr="00BE349C">
              <w:rPr>
                <w:spacing w:val="-2"/>
                <w:sz w:val="18"/>
                <w:szCs w:val="20"/>
              </w:rPr>
              <w:t>Whatever you do to boost your activity level – even taking the smallest of steps – give yourself lots of props. Getting started isn’t easy and staying motivated can be challenging. But try. It just might leave you feeling great.</w:t>
            </w:r>
          </w:p>
          <w:p w14:paraId="25B52765" w14:textId="77777777" w:rsidR="00457822" w:rsidRPr="00BE349C" w:rsidRDefault="00457822" w:rsidP="00777395">
            <w:pPr>
              <w:spacing w:before="120"/>
              <w:ind w:left="691"/>
              <w:rPr>
                <w:rFonts w:ascii="Arial" w:hAnsi="Arial" w:cs="Arial"/>
                <w:sz w:val="18"/>
                <w:szCs w:val="20"/>
              </w:rPr>
            </w:pPr>
            <w:r w:rsidRPr="00BE349C">
              <w:rPr>
                <w:rFonts w:ascii="Arial" w:hAnsi="Arial" w:cs="Arial"/>
                <w:color w:val="221F20"/>
                <w:sz w:val="18"/>
                <w:szCs w:val="20"/>
              </w:rPr>
              <w:t>Sources:</w:t>
            </w:r>
          </w:p>
          <w:p w14:paraId="39E42D7C" w14:textId="7347C637" w:rsidR="00BE349C" w:rsidRPr="00BE349C" w:rsidRDefault="00BE349C" w:rsidP="00BE349C">
            <w:pPr>
              <w:autoSpaceDE w:val="0"/>
              <w:autoSpaceDN w:val="0"/>
              <w:adjustRightInd w:val="0"/>
              <w:spacing w:after="60"/>
              <w:ind w:left="691"/>
              <w:rPr>
                <w:rFonts w:ascii="Arial" w:hAnsi="Arial" w:cs="Arial"/>
                <w:i/>
                <w:iCs/>
                <w:color w:val="282A2E"/>
                <w:sz w:val="16"/>
                <w:szCs w:val="18"/>
              </w:rPr>
            </w:pPr>
            <w:r w:rsidRPr="00BE349C">
              <w:rPr>
                <w:rFonts w:ascii="Arial" w:hAnsi="Arial" w:cs="Arial"/>
                <w:i/>
                <w:iCs/>
                <w:color w:val="282A2E"/>
                <w:sz w:val="16"/>
                <w:szCs w:val="18"/>
              </w:rPr>
              <w:t xml:space="preserve">Anxiety and Depression Association of America. Exercise for stress and anxiety. </w:t>
            </w:r>
            <w:proofErr w:type="gramStart"/>
            <w:r w:rsidRPr="00BE349C">
              <w:rPr>
                <w:rFonts w:ascii="Arial" w:hAnsi="Arial" w:cs="Arial"/>
                <w:i/>
                <w:iCs/>
                <w:color w:val="282A2E"/>
                <w:sz w:val="16"/>
                <w:szCs w:val="18"/>
              </w:rPr>
              <w:t xml:space="preserve">https://adaa.org/living-with-anxiety/managing-anxiety/exercisestress-and-anxiety </w:t>
            </w:r>
            <w:r>
              <w:rPr>
                <w:rFonts w:ascii="Arial" w:hAnsi="Arial" w:cs="Arial"/>
                <w:i/>
                <w:iCs/>
                <w:color w:val="282A2E"/>
                <w:sz w:val="16"/>
                <w:szCs w:val="18"/>
              </w:rPr>
              <w:t xml:space="preserve"> (</w:t>
            </w:r>
            <w:proofErr w:type="gramEnd"/>
            <w:r w:rsidRPr="00BE349C">
              <w:rPr>
                <w:rFonts w:ascii="Arial" w:hAnsi="Arial" w:cs="Arial"/>
                <w:i/>
                <w:iCs/>
                <w:color w:val="282A2E"/>
                <w:sz w:val="16"/>
                <w:szCs w:val="18"/>
              </w:rPr>
              <w:t>Accessed 3/1/19</w:t>
            </w:r>
            <w:r>
              <w:rPr>
                <w:rFonts w:ascii="Arial" w:hAnsi="Arial" w:cs="Arial"/>
                <w:i/>
                <w:iCs/>
                <w:color w:val="282A2E"/>
                <w:sz w:val="16"/>
                <w:szCs w:val="18"/>
              </w:rPr>
              <w:t>)</w:t>
            </w:r>
          </w:p>
          <w:p w14:paraId="6CA6802A" w14:textId="7F964872" w:rsidR="00BE349C" w:rsidRPr="00BE349C" w:rsidRDefault="00BE349C" w:rsidP="00BE349C">
            <w:pPr>
              <w:autoSpaceDE w:val="0"/>
              <w:autoSpaceDN w:val="0"/>
              <w:adjustRightInd w:val="0"/>
              <w:spacing w:after="60"/>
              <w:ind w:left="691"/>
              <w:rPr>
                <w:rFonts w:ascii="Arial" w:hAnsi="Arial" w:cs="Arial"/>
                <w:i/>
                <w:iCs/>
                <w:color w:val="282A2E"/>
                <w:sz w:val="16"/>
                <w:szCs w:val="18"/>
              </w:rPr>
            </w:pPr>
            <w:r w:rsidRPr="00BE349C">
              <w:rPr>
                <w:rFonts w:ascii="Arial" w:hAnsi="Arial" w:cs="Arial"/>
                <w:i/>
                <w:iCs/>
                <w:color w:val="282A2E"/>
                <w:sz w:val="16"/>
                <w:szCs w:val="18"/>
              </w:rPr>
              <w:t xml:space="preserve">Helpguide.org. The mental health benefits of exercise. November 2018. </w:t>
            </w:r>
            <w:proofErr w:type="gramStart"/>
            <w:r w:rsidRPr="00BE349C">
              <w:rPr>
                <w:rFonts w:ascii="Arial" w:hAnsi="Arial" w:cs="Arial"/>
                <w:i/>
                <w:iCs/>
                <w:color w:val="282A2E"/>
                <w:sz w:val="16"/>
                <w:szCs w:val="18"/>
              </w:rPr>
              <w:t xml:space="preserve">https://www.helpguide.org/articles/healthy-living/the-mental-healthbenefits-of-exercise.htm </w:t>
            </w:r>
            <w:r>
              <w:rPr>
                <w:rFonts w:ascii="Arial" w:hAnsi="Arial" w:cs="Arial"/>
                <w:i/>
                <w:iCs/>
                <w:color w:val="282A2E"/>
                <w:sz w:val="16"/>
                <w:szCs w:val="18"/>
              </w:rPr>
              <w:t xml:space="preserve"> (</w:t>
            </w:r>
            <w:proofErr w:type="gramEnd"/>
            <w:r w:rsidRPr="00BE349C">
              <w:rPr>
                <w:rFonts w:ascii="Arial" w:hAnsi="Arial" w:cs="Arial"/>
                <w:i/>
                <w:iCs/>
                <w:color w:val="282A2E"/>
                <w:sz w:val="16"/>
                <w:szCs w:val="18"/>
              </w:rPr>
              <w:t>Accessed 3/1/19</w:t>
            </w:r>
            <w:r>
              <w:rPr>
                <w:rFonts w:ascii="Arial" w:hAnsi="Arial" w:cs="Arial"/>
                <w:i/>
                <w:iCs/>
                <w:color w:val="282A2E"/>
                <w:sz w:val="16"/>
                <w:szCs w:val="18"/>
              </w:rPr>
              <w:t>)</w:t>
            </w:r>
          </w:p>
          <w:p w14:paraId="099FBE11" w14:textId="418DA73F" w:rsidR="00BE349C" w:rsidRPr="00BE349C" w:rsidRDefault="00BE349C" w:rsidP="00BE349C">
            <w:pPr>
              <w:autoSpaceDE w:val="0"/>
              <w:autoSpaceDN w:val="0"/>
              <w:adjustRightInd w:val="0"/>
              <w:spacing w:after="60"/>
              <w:ind w:left="691"/>
              <w:rPr>
                <w:rFonts w:ascii="Arial" w:hAnsi="Arial" w:cs="Arial"/>
                <w:i/>
                <w:iCs/>
                <w:color w:val="282A2E"/>
                <w:sz w:val="16"/>
                <w:szCs w:val="18"/>
              </w:rPr>
            </w:pPr>
            <w:r w:rsidRPr="00BE349C">
              <w:rPr>
                <w:rFonts w:ascii="Arial" w:hAnsi="Arial" w:cs="Arial"/>
                <w:i/>
                <w:iCs/>
                <w:color w:val="282A2E"/>
                <w:sz w:val="16"/>
                <w:szCs w:val="18"/>
              </w:rPr>
              <w:t xml:space="preserve">Mental Health America. Exercise. </w:t>
            </w:r>
            <w:proofErr w:type="gramStart"/>
            <w:r w:rsidRPr="00BE349C">
              <w:rPr>
                <w:rFonts w:ascii="Arial" w:hAnsi="Arial" w:cs="Arial"/>
                <w:i/>
                <w:iCs/>
                <w:color w:val="282A2E"/>
                <w:sz w:val="16"/>
                <w:szCs w:val="18"/>
              </w:rPr>
              <w:t xml:space="preserve">http://www.mentalhealthamerica.net/conditions/fitness-4mind4body-exercise </w:t>
            </w:r>
            <w:r>
              <w:rPr>
                <w:rFonts w:ascii="Arial" w:hAnsi="Arial" w:cs="Arial"/>
                <w:i/>
                <w:iCs/>
                <w:color w:val="282A2E"/>
                <w:sz w:val="16"/>
                <w:szCs w:val="18"/>
              </w:rPr>
              <w:t xml:space="preserve"> (</w:t>
            </w:r>
            <w:proofErr w:type="gramEnd"/>
            <w:r w:rsidRPr="00BE349C">
              <w:rPr>
                <w:rFonts w:ascii="Arial" w:hAnsi="Arial" w:cs="Arial"/>
                <w:i/>
                <w:iCs/>
                <w:color w:val="282A2E"/>
                <w:sz w:val="16"/>
                <w:szCs w:val="18"/>
              </w:rPr>
              <w:t>Accessed 3/1/19</w:t>
            </w:r>
            <w:r>
              <w:rPr>
                <w:rFonts w:ascii="Arial" w:hAnsi="Arial" w:cs="Arial"/>
                <w:i/>
                <w:iCs/>
                <w:color w:val="282A2E"/>
                <w:sz w:val="16"/>
                <w:szCs w:val="18"/>
              </w:rPr>
              <w:t>)</w:t>
            </w:r>
          </w:p>
          <w:p w14:paraId="720C913A" w14:textId="6C53BF62" w:rsidR="00BE349C" w:rsidRPr="00BE349C" w:rsidRDefault="00BE349C" w:rsidP="00BE349C">
            <w:pPr>
              <w:autoSpaceDE w:val="0"/>
              <w:autoSpaceDN w:val="0"/>
              <w:adjustRightInd w:val="0"/>
              <w:spacing w:after="60"/>
              <w:ind w:left="691"/>
              <w:rPr>
                <w:rFonts w:ascii="Arial" w:hAnsi="Arial" w:cs="Arial"/>
                <w:i/>
                <w:iCs/>
                <w:color w:val="282A2E"/>
                <w:sz w:val="16"/>
                <w:szCs w:val="18"/>
              </w:rPr>
            </w:pPr>
            <w:r w:rsidRPr="00BE349C">
              <w:rPr>
                <w:rFonts w:ascii="Arial" w:hAnsi="Arial" w:cs="Arial"/>
                <w:i/>
                <w:iCs/>
                <w:color w:val="282A2E"/>
                <w:sz w:val="16"/>
                <w:szCs w:val="18"/>
              </w:rPr>
              <w:t xml:space="preserve">Mental Health America. Get physically active. </w:t>
            </w:r>
            <w:proofErr w:type="gramStart"/>
            <w:r w:rsidRPr="00BE349C">
              <w:rPr>
                <w:rFonts w:ascii="Arial" w:hAnsi="Arial" w:cs="Arial"/>
                <w:i/>
                <w:iCs/>
                <w:color w:val="282A2E"/>
                <w:sz w:val="16"/>
                <w:szCs w:val="18"/>
              </w:rPr>
              <w:t xml:space="preserve">http://www.mentalhealthamerica.net/get-physically-active </w:t>
            </w:r>
            <w:r>
              <w:rPr>
                <w:rFonts w:ascii="Arial" w:hAnsi="Arial" w:cs="Arial"/>
                <w:i/>
                <w:iCs/>
                <w:color w:val="282A2E"/>
                <w:sz w:val="16"/>
                <w:szCs w:val="18"/>
              </w:rPr>
              <w:t xml:space="preserve"> (</w:t>
            </w:r>
            <w:proofErr w:type="gramEnd"/>
            <w:r w:rsidRPr="00BE349C">
              <w:rPr>
                <w:rFonts w:ascii="Arial" w:hAnsi="Arial" w:cs="Arial"/>
                <w:i/>
                <w:iCs/>
                <w:color w:val="282A2E"/>
                <w:sz w:val="16"/>
                <w:szCs w:val="18"/>
              </w:rPr>
              <w:t>Accessed 3/1/19</w:t>
            </w:r>
            <w:r>
              <w:rPr>
                <w:rFonts w:ascii="Arial" w:hAnsi="Arial" w:cs="Arial"/>
                <w:i/>
                <w:iCs/>
                <w:color w:val="282A2E"/>
                <w:sz w:val="16"/>
                <w:szCs w:val="18"/>
              </w:rPr>
              <w:t>)</w:t>
            </w:r>
          </w:p>
          <w:p w14:paraId="2985F37F" w14:textId="77777777" w:rsidR="00BE349C" w:rsidRPr="00BE349C" w:rsidRDefault="00BE349C" w:rsidP="00BE349C">
            <w:pPr>
              <w:autoSpaceDE w:val="0"/>
              <w:autoSpaceDN w:val="0"/>
              <w:adjustRightInd w:val="0"/>
              <w:spacing w:after="60"/>
              <w:ind w:left="691"/>
              <w:rPr>
                <w:rFonts w:ascii="Arial" w:hAnsi="Arial" w:cs="Arial"/>
                <w:i/>
                <w:iCs/>
                <w:color w:val="282A2E"/>
                <w:sz w:val="16"/>
                <w:szCs w:val="18"/>
              </w:rPr>
            </w:pPr>
            <w:r w:rsidRPr="00BE349C">
              <w:rPr>
                <w:rFonts w:ascii="Arial" w:hAnsi="Arial" w:cs="Arial"/>
                <w:i/>
                <w:iCs/>
                <w:color w:val="282A2E"/>
                <w:sz w:val="16"/>
                <w:szCs w:val="18"/>
              </w:rPr>
              <w:t>Mayo Clinic. Depression and anxiety: Exercise eases symptoms. September 27, 2017. https://www.mayoclinic.org/diseases-conditions/</w:t>
            </w:r>
          </w:p>
          <w:p w14:paraId="463232BB" w14:textId="03DC5CC5" w:rsidR="00A4636B" w:rsidRPr="006019BF" w:rsidRDefault="00BE349C" w:rsidP="00BE349C">
            <w:pPr>
              <w:autoSpaceDE w:val="0"/>
              <w:autoSpaceDN w:val="0"/>
              <w:adjustRightInd w:val="0"/>
              <w:spacing w:after="60"/>
              <w:ind w:left="691"/>
              <w:rPr>
                <w:rFonts w:ascii="Arial" w:hAnsi="Arial" w:cs="Arial"/>
              </w:rPr>
            </w:pPr>
            <w:r w:rsidRPr="00BE349C">
              <w:rPr>
                <w:rFonts w:ascii="Arial" w:hAnsi="Arial" w:cs="Arial"/>
                <w:i/>
                <w:iCs/>
                <w:color w:val="282A2E"/>
                <w:sz w:val="16"/>
                <w:szCs w:val="18"/>
              </w:rPr>
              <w:t xml:space="preserve">depression/in-depth/depression-and-exercise/art-20046495 </w:t>
            </w:r>
            <w:r>
              <w:rPr>
                <w:rFonts w:ascii="Arial" w:hAnsi="Arial" w:cs="Arial"/>
                <w:i/>
                <w:iCs/>
                <w:color w:val="282A2E"/>
                <w:sz w:val="16"/>
                <w:szCs w:val="18"/>
              </w:rPr>
              <w:t>(</w:t>
            </w:r>
            <w:r w:rsidRPr="00BE349C">
              <w:rPr>
                <w:rFonts w:ascii="Arial" w:hAnsi="Arial" w:cs="Arial"/>
                <w:i/>
                <w:iCs/>
                <w:color w:val="282A2E"/>
                <w:sz w:val="16"/>
                <w:szCs w:val="18"/>
              </w:rPr>
              <w:t>Accessed 3/1/19</w:t>
            </w:r>
            <w:r>
              <w:rPr>
                <w:rFonts w:ascii="Arial" w:hAnsi="Arial" w:cs="Arial"/>
                <w:i/>
                <w:iCs/>
                <w:color w:val="282A2E"/>
                <w:sz w:val="16"/>
                <w:szCs w:val="18"/>
              </w:rPr>
              <w:t>)</w:t>
            </w:r>
          </w:p>
        </w:tc>
      </w:tr>
      <w:tr w:rsidR="006019BF" w:rsidRPr="00A26AA9" w14:paraId="140F5700" w14:textId="77777777" w:rsidTr="008E4A37">
        <w:trPr>
          <w:gridBefore w:val="2"/>
          <w:wBefore w:w="489" w:type="dxa"/>
          <w:trHeight w:val="801"/>
        </w:trPr>
        <w:tc>
          <w:tcPr>
            <w:tcW w:w="10772" w:type="dxa"/>
            <w:gridSpan w:val="4"/>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15A40877" w:rsidR="00912B2B" w:rsidRPr="00470258" w:rsidRDefault="00C7498F" w:rsidP="00A26AA9">
                                    <w:pPr>
                                      <w:tabs>
                                        <w:tab w:val="left" w:pos="4729"/>
                                      </w:tabs>
                                      <w:spacing w:before="21"/>
                                      <w:ind w:left="1530"/>
                                      <w:rPr>
                                        <w:rFonts w:ascii="Arial" w:hAnsi="Arial" w:cs="Arial"/>
                                        <w:sz w:val="20"/>
                                      </w:rPr>
                                    </w:pPr>
                                    <w:r>
                                      <w:rPr>
                                        <w:rFonts w:ascii="Arial" w:hAnsi="Arial" w:cs="Arial"/>
                                        <w:b/>
                                        <w:color w:val="FEFFFE"/>
                                        <w:w w:val="105"/>
                                        <w:sz w:val="28"/>
                                      </w:rPr>
                                      <w:t>Spicy Beef Lettuce Wraps</w:t>
                                    </w:r>
                                    <w:r w:rsidR="000F1442">
                                      <w:rPr>
                                        <w:rFonts w:ascii="Arial" w:hAnsi="Arial" w:cs="Arial"/>
                                        <w:b/>
                                        <w:color w:val="FEFFFE"/>
                                        <w:w w:val="105"/>
                                        <w:sz w:val="28"/>
                                      </w:rPr>
                                      <w:tab/>
                                    </w:r>
                                    <w:r w:rsidR="00A4636B">
                                      <w:rPr>
                                        <w:rFonts w:ascii="Arial" w:hAnsi="Arial" w:cs="Arial"/>
                                        <w:color w:val="FEFFFE"/>
                                        <w:w w:val="105"/>
                                      </w:rPr>
                                      <w:t xml:space="preserve">Serves </w:t>
                                    </w:r>
                                    <w:r>
                                      <w:rPr>
                                        <w:rFonts w:ascii="Arial" w:hAnsi="Arial" w:cs="Arial"/>
                                        <w:color w:val="FEFFFE"/>
                                        <w:w w:val="105"/>
                                      </w:rPr>
                                      <w:t>4</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15A40877" w:rsidR="00912B2B" w:rsidRPr="00470258" w:rsidRDefault="00C7498F" w:rsidP="00A26AA9">
                              <w:pPr>
                                <w:tabs>
                                  <w:tab w:val="left" w:pos="4729"/>
                                </w:tabs>
                                <w:spacing w:before="21"/>
                                <w:ind w:left="1530"/>
                                <w:rPr>
                                  <w:rFonts w:ascii="Arial" w:hAnsi="Arial" w:cs="Arial"/>
                                  <w:sz w:val="20"/>
                                </w:rPr>
                              </w:pPr>
                              <w:r>
                                <w:rPr>
                                  <w:rFonts w:ascii="Arial" w:hAnsi="Arial" w:cs="Arial"/>
                                  <w:b/>
                                  <w:color w:val="FEFFFE"/>
                                  <w:w w:val="105"/>
                                  <w:sz w:val="28"/>
                                </w:rPr>
                                <w:t>Spicy Beef Lettuce Wraps</w:t>
                              </w:r>
                              <w:r w:rsidR="000F1442">
                                <w:rPr>
                                  <w:rFonts w:ascii="Arial" w:hAnsi="Arial" w:cs="Arial"/>
                                  <w:b/>
                                  <w:color w:val="FEFFFE"/>
                                  <w:w w:val="105"/>
                                  <w:sz w:val="28"/>
                                </w:rPr>
                                <w:tab/>
                              </w:r>
                              <w:r w:rsidR="00A4636B">
                                <w:rPr>
                                  <w:rFonts w:ascii="Arial" w:hAnsi="Arial" w:cs="Arial"/>
                                  <w:color w:val="FEFFFE"/>
                                  <w:w w:val="105"/>
                                </w:rPr>
                                <w:t xml:space="preserve">Serves </w:t>
                              </w:r>
                              <w:r>
                                <w:rPr>
                                  <w:rFonts w:ascii="Arial" w:hAnsi="Arial" w:cs="Arial"/>
                                  <w:color w:val="FEFFFE"/>
                                  <w:w w:val="105"/>
                                </w:rPr>
                                <w:t>4</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B94DB0">
        <w:trPr>
          <w:gridBefore w:val="1"/>
          <w:gridAfter w:val="1"/>
          <w:wBefore w:w="300" w:type="dxa"/>
          <w:wAfter w:w="95" w:type="dxa"/>
          <w:trHeight w:val="5210"/>
        </w:trPr>
        <w:tc>
          <w:tcPr>
            <w:tcW w:w="7529" w:type="dxa"/>
            <w:gridSpan w:val="2"/>
          </w:tcPr>
          <w:p w14:paraId="187EDA3C" w14:textId="42A2040E" w:rsidR="006019BF" w:rsidRDefault="00447776" w:rsidP="00B94DB0">
            <w:pPr>
              <w:spacing w:before="120"/>
              <w:ind w:left="1570"/>
              <w:rPr>
                <w:rFonts w:ascii="Arial" w:hAnsi="Arial" w:cs="Arial"/>
                <w:noProof/>
                <w:sz w:val="20"/>
              </w:rPr>
            </w:pPr>
            <w:r>
              <w:rPr>
                <w:rFonts w:ascii="Arial" w:hAnsi="Arial" w:cs="Arial"/>
                <w:noProof/>
                <w:sz w:val="20"/>
              </w:rPr>
              <w:t xml:space="preserve">This </w:t>
            </w:r>
            <w:r w:rsidR="00BE349C">
              <w:rPr>
                <w:rFonts w:ascii="Arial" w:hAnsi="Arial" w:cs="Arial"/>
                <w:noProof/>
                <w:sz w:val="20"/>
              </w:rPr>
              <w:t>Asian inspired dish diches the high-calorie tortillas and uses lettuce leaves for the wraps</w:t>
            </w:r>
          </w:p>
          <w:p w14:paraId="5C825A1C" w14:textId="5D0ABB4C" w:rsidR="00BE349C" w:rsidRPr="00BE349C" w:rsidRDefault="00BE349C" w:rsidP="00BE349C">
            <w:pPr>
              <w:spacing w:before="120"/>
              <w:ind w:left="1570"/>
              <w:rPr>
                <w:rFonts w:ascii="Arial" w:hAnsi="Arial" w:cs="Arial"/>
                <w:sz w:val="18"/>
              </w:rPr>
            </w:pPr>
            <w:r w:rsidRPr="00BE349C">
              <w:rPr>
                <w:rFonts w:ascii="Arial" w:hAnsi="Arial" w:cs="Arial"/>
                <w:sz w:val="18"/>
              </w:rPr>
              <w:t>Cook up this beef mixture and freeze it for an easy meal at some point in the future. Want to get the most out of your time? Double the recipe and freeze the mixture in two bags. Now you have two meals ready to pull out, re-heat and eat!</w:t>
            </w:r>
          </w:p>
          <w:p w14:paraId="31A7732A" w14:textId="0F17F6F2" w:rsidR="006019BF" w:rsidRPr="006019BF" w:rsidRDefault="006019BF" w:rsidP="00161C5A">
            <w:pPr>
              <w:ind w:left="1565"/>
              <w:rPr>
                <w:rFonts w:ascii="Arial" w:hAnsi="Arial" w:cs="Arial"/>
                <w:sz w:val="20"/>
              </w:rPr>
            </w:pPr>
          </w:p>
          <w:p w14:paraId="7FF9E5E0" w14:textId="0201B4BD" w:rsidR="006019BF" w:rsidRPr="006019BF" w:rsidRDefault="006019BF" w:rsidP="008E4A37">
            <w:pPr>
              <w:tabs>
                <w:tab w:val="left" w:pos="4815"/>
              </w:tabs>
              <w:spacing w:after="120"/>
              <w:ind w:left="1565"/>
              <w:rPr>
                <w:rFonts w:ascii="Arial" w:hAnsi="Arial" w:cs="Arial"/>
                <w:b/>
                <w:color w:val="21578A"/>
                <w:sz w:val="20"/>
              </w:rPr>
            </w:pPr>
            <w:r w:rsidRPr="006019BF">
              <w:rPr>
                <w:rFonts w:ascii="Arial" w:hAnsi="Arial" w:cs="Arial"/>
                <w:b/>
                <w:color w:val="21578A"/>
                <w:sz w:val="20"/>
              </w:rPr>
              <w:t>INGREDIENTS</w:t>
            </w:r>
            <w:r w:rsidR="008E4A37">
              <w:rPr>
                <w:rFonts w:ascii="Arial" w:hAnsi="Arial" w:cs="Arial"/>
                <w:b/>
                <w:color w:val="21578A"/>
                <w:sz w:val="20"/>
              </w:rPr>
              <w:tab/>
              <w:t>SERVE WITH</w:t>
            </w:r>
          </w:p>
          <w:p w14:paraId="637638E0" w14:textId="7F548956" w:rsidR="00A4636B" w:rsidRPr="00A4636B" w:rsidRDefault="00BE349C" w:rsidP="008E4A37">
            <w:pPr>
              <w:tabs>
                <w:tab w:val="left" w:pos="4815"/>
              </w:tabs>
              <w:ind w:left="1922" w:hanging="360"/>
              <w:rPr>
                <w:rFonts w:ascii="Arial" w:hAnsi="Arial" w:cs="Arial"/>
                <w:sz w:val="20"/>
              </w:rPr>
            </w:pPr>
            <w:r>
              <w:rPr>
                <w:rFonts w:ascii="Arial" w:hAnsi="Arial" w:cs="Arial"/>
                <w:sz w:val="20"/>
              </w:rPr>
              <w:t>1 pound 95% lean ground beef</w:t>
            </w:r>
            <w:r w:rsidR="008E4A37">
              <w:rPr>
                <w:rFonts w:ascii="Arial" w:hAnsi="Arial" w:cs="Arial"/>
                <w:sz w:val="20"/>
              </w:rPr>
              <w:tab/>
              <w:t>3 green onions, chopped</w:t>
            </w:r>
          </w:p>
          <w:p w14:paraId="7C61CC3F" w14:textId="26C2649D" w:rsidR="000F1442" w:rsidRDefault="008E4A37" w:rsidP="008E4A37">
            <w:pPr>
              <w:tabs>
                <w:tab w:val="left" w:pos="4815"/>
              </w:tabs>
              <w:spacing w:line="259" w:lineRule="auto"/>
              <w:ind w:left="1922" w:hanging="360"/>
              <w:rPr>
                <w:rFonts w:ascii="Arial" w:hAnsi="Arial" w:cs="Arial"/>
                <w:sz w:val="20"/>
              </w:rPr>
            </w:pPr>
            <w:r>
              <w:rPr>
                <w:rFonts w:ascii="Arial" w:hAnsi="Arial" w:cs="Arial"/>
                <w:sz w:val="20"/>
              </w:rPr>
              <w:t>½ cup chopped onion</w:t>
            </w:r>
            <w:r>
              <w:rPr>
                <w:rFonts w:ascii="Arial" w:hAnsi="Arial" w:cs="Arial"/>
                <w:sz w:val="20"/>
              </w:rPr>
              <w:tab/>
              <w:t>¼ cup unsalted, dry-roasted</w:t>
            </w:r>
          </w:p>
          <w:p w14:paraId="478B3211" w14:textId="295D838B" w:rsidR="00447776" w:rsidRDefault="008E4A37" w:rsidP="008E4A37">
            <w:pPr>
              <w:tabs>
                <w:tab w:val="left" w:pos="4815"/>
              </w:tabs>
              <w:spacing w:line="259" w:lineRule="auto"/>
              <w:ind w:left="1922" w:hanging="360"/>
              <w:rPr>
                <w:rFonts w:ascii="Arial" w:hAnsi="Arial" w:cs="Arial"/>
                <w:sz w:val="20"/>
              </w:rPr>
            </w:pPr>
            <w:r>
              <w:rPr>
                <w:rFonts w:ascii="Arial" w:hAnsi="Arial" w:cs="Arial"/>
                <w:sz w:val="20"/>
              </w:rPr>
              <w:t>2 teaspoons minced garlic</w:t>
            </w:r>
            <w:r>
              <w:rPr>
                <w:rFonts w:ascii="Arial" w:hAnsi="Arial" w:cs="Arial"/>
                <w:sz w:val="20"/>
              </w:rPr>
              <w:tab/>
              <w:t xml:space="preserve">   peanuts, chopped</w:t>
            </w:r>
          </w:p>
          <w:p w14:paraId="1C182C62" w14:textId="4272B583" w:rsidR="008E4A37" w:rsidRDefault="008E4A37" w:rsidP="00DF5576">
            <w:pPr>
              <w:tabs>
                <w:tab w:val="left" w:pos="4815"/>
              </w:tabs>
              <w:spacing w:line="259" w:lineRule="auto"/>
              <w:ind w:left="1922" w:hanging="360"/>
              <w:rPr>
                <w:rFonts w:ascii="Arial" w:hAnsi="Arial" w:cs="Arial"/>
                <w:sz w:val="20"/>
              </w:rPr>
            </w:pPr>
            <w:r>
              <w:rPr>
                <w:rFonts w:ascii="Arial" w:hAnsi="Arial" w:cs="Arial"/>
                <w:sz w:val="20"/>
              </w:rPr>
              <w:t>1 teaspoon fresh ginger, peeled</w:t>
            </w:r>
            <w:r>
              <w:rPr>
                <w:rFonts w:ascii="Arial" w:hAnsi="Arial" w:cs="Arial"/>
                <w:sz w:val="20"/>
              </w:rPr>
              <w:tab/>
              <w:t>¼ cup fresh cilantro,</w:t>
            </w:r>
          </w:p>
          <w:p w14:paraId="0B7E58EE" w14:textId="41AF0AC2" w:rsidR="00447776"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 xml:space="preserve">   and minced</w:t>
            </w:r>
            <w:r>
              <w:rPr>
                <w:rFonts w:ascii="Arial" w:hAnsi="Arial" w:cs="Arial"/>
                <w:sz w:val="20"/>
              </w:rPr>
              <w:tab/>
              <w:t xml:space="preserve">    chopped</w:t>
            </w:r>
          </w:p>
          <w:p w14:paraId="00023873" w14:textId="552C2D97" w:rsidR="00447776" w:rsidRDefault="008E4A37" w:rsidP="00DF5576">
            <w:pPr>
              <w:tabs>
                <w:tab w:val="left" w:pos="4815"/>
              </w:tabs>
              <w:spacing w:line="259" w:lineRule="auto"/>
              <w:ind w:left="1922" w:hanging="360"/>
              <w:rPr>
                <w:rFonts w:ascii="Arial" w:hAnsi="Arial" w:cs="Arial"/>
                <w:sz w:val="20"/>
              </w:rPr>
            </w:pPr>
            <w:r>
              <w:rPr>
                <w:rFonts w:ascii="Arial" w:hAnsi="Arial" w:cs="Arial"/>
                <w:sz w:val="20"/>
              </w:rPr>
              <w:t>1 Tablespoon sesame oil</w:t>
            </w:r>
            <w:r>
              <w:rPr>
                <w:rFonts w:ascii="Arial" w:hAnsi="Arial" w:cs="Arial"/>
                <w:sz w:val="20"/>
              </w:rPr>
              <w:tab/>
              <w:t>8 large Romaine leaves</w:t>
            </w:r>
          </w:p>
          <w:p w14:paraId="24506566" w14:textId="77777777" w:rsidR="008E4A37"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2 Tablespoons low-sodium soy</w:t>
            </w:r>
          </w:p>
          <w:p w14:paraId="1C62912A" w14:textId="48CB8D78" w:rsidR="00447776"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 xml:space="preserve">    sauce</w:t>
            </w:r>
          </w:p>
          <w:p w14:paraId="71D4AD12" w14:textId="14C5699C" w:rsidR="00447776"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1 Tablespoon hot water</w:t>
            </w:r>
          </w:p>
          <w:p w14:paraId="74713313" w14:textId="4F48B9D9" w:rsidR="008E4A37"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½ teaspoon honey</w:t>
            </w:r>
          </w:p>
          <w:p w14:paraId="340EA3B5" w14:textId="2DD29438" w:rsidR="008E4A37"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1 Tablespoon low-sodium hot chili sauce</w:t>
            </w:r>
          </w:p>
          <w:p w14:paraId="14C69537" w14:textId="1C83E7D7" w:rsidR="000A5BF3" w:rsidRPr="008E4A37" w:rsidRDefault="008E4A37" w:rsidP="008E4A37">
            <w:pPr>
              <w:tabs>
                <w:tab w:val="left" w:pos="4709"/>
                <w:tab w:val="left" w:pos="4815"/>
              </w:tabs>
              <w:spacing w:line="259" w:lineRule="auto"/>
              <w:ind w:left="1922" w:hanging="360"/>
              <w:rPr>
                <w:rFonts w:ascii="Arial" w:hAnsi="Arial" w:cs="Arial"/>
                <w:sz w:val="20"/>
              </w:rPr>
            </w:pPr>
            <w:r>
              <w:rPr>
                <w:rFonts w:ascii="Arial" w:hAnsi="Arial" w:cs="Arial"/>
                <w:sz w:val="20"/>
              </w:rPr>
              <w:t>1½ Tablespoons fresh lime juice</w:t>
            </w:r>
          </w:p>
        </w:tc>
        <w:tc>
          <w:tcPr>
            <w:tcW w:w="3337" w:type="dxa"/>
            <w:gridSpan w:val="2"/>
          </w:tcPr>
          <w:p w14:paraId="19E92134" w14:textId="497F959B" w:rsidR="009D4962" w:rsidRPr="009D4962" w:rsidRDefault="00C7498F" w:rsidP="00447776">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1248" behindDoc="0" locked="0" layoutInCell="1" allowOverlap="1" wp14:anchorId="28725820" wp14:editId="245BAB95">
                  <wp:simplePos x="0" y="0"/>
                  <wp:positionH relativeFrom="column">
                    <wp:posOffset>105410</wp:posOffset>
                  </wp:positionH>
                  <wp:positionV relativeFrom="paragraph">
                    <wp:posOffset>76200</wp:posOffset>
                  </wp:positionV>
                  <wp:extent cx="1838325" cy="122682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ef_Lettuce_Wrap_iStock-17882922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8325" cy="1226820"/>
                          </a:xfrm>
                          <a:prstGeom prst="rect">
                            <a:avLst/>
                          </a:prstGeom>
                        </pic:spPr>
                      </pic:pic>
                    </a:graphicData>
                  </a:graphic>
                  <wp14:sizeRelH relativeFrom="page">
                    <wp14:pctWidth>0</wp14:pctWidth>
                  </wp14:sizeRelH>
                  <wp14:sizeRelV relativeFrom="page">
                    <wp14:pctHeight>0</wp14:pctHeight>
                  </wp14:sizeRelV>
                </wp:anchor>
              </w:drawing>
            </w:r>
            <w:r w:rsidR="009D4962" w:rsidRPr="009D4962">
              <w:rPr>
                <w:rFonts w:ascii="Arial" w:hAnsi="Arial" w:cs="Arial"/>
                <w:b/>
                <w:color w:val="21578A"/>
                <w:sz w:val="20"/>
              </w:rPr>
              <w:t>NUTRITIONAL</w:t>
            </w:r>
            <w:r w:rsidR="003D79E3">
              <w:rPr>
                <w:rFonts w:ascii="Arial" w:hAnsi="Arial" w:cs="Arial"/>
                <w:b/>
                <w:color w:val="21578A"/>
                <w:sz w:val="20"/>
              </w:rPr>
              <w:br/>
            </w:r>
            <w:r w:rsidR="009D4962" w:rsidRPr="009D4962">
              <w:rPr>
                <w:rFonts w:ascii="Arial" w:hAnsi="Arial" w:cs="Arial"/>
                <w:b/>
                <w:color w:val="21578A"/>
                <w:sz w:val="20"/>
              </w:rPr>
              <w:t>INFORMATION</w:t>
            </w:r>
          </w:p>
          <w:p w14:paraId="1FAB8A34" w14:textId="42691541" w:rsidR="009D4962" w:rsidRPr="009D4962" w:rsidRDefault="00C7498F" w:rsidP="003D79E3">
            <w:pPr>
              <w:tabs>
                <w:tab w:val="left" w:pos="1582"/>
              </w:tabs>
              <w:ind w:left="886"/>
              <w:rPr>
                <w:rFonts w:ascii="Arial" w:hAnsi="Arial" w:cs="Arial"/>
                <w:sz w:val="20"/>
              </w:rPr>
            </w:pPr>
            <w:r>
              <w:rPr>
                <w:rFonts w:ascii="Arial" w:hAnsi="Arial" w:cs="Arial"/>
                <w:sz w:val="20"/>
              </w:rPr>
              <w:t>279</w:t>
            </w:r>
            <w:r w:rsidR="009D4962" w:rsidRPr="009D4962">
              <w:rPr>
                <w:rFonts w:ascii="Arial" w:hAnsi="Arial" w:cs="Arial"/>
                <w:sz w:val="20"/>
              </w:rPr>
              <w:t xml:space="preserve"> Calories</w:t>
            </w:r>
          </w:p>
          <w:p w14:paraId="12E1BD38" w14:textId="021EBCF2" w:rsidR="009D4962" w:rsidRPr="009D4962" w:rsidRDefault="00C7498F" w:rsidP="003D79E3">
            <w:pPr>
              <w:tabs>
                <w:tab w:val="left" w:pos="1582"/>
              </w:tabs>
              <w:ind w:left="886"/>
              <w:rPr>
                <w:rFonts w:ascii="Arial" w:hAnsi="Arial" w:cs="Arial"/>
                <w:sz w:val="20"/>
              </w:rPr>
            </w:pPr>
            <w:r>
              <w:rPr>
                <w:rFonts w:ascii="Arial" w:hAnsi="Arial" w:cs="Arial"/>
                <w:sz w:val="20"/>
              </w:rPr>
              <w:t>27</w:t>
            </w:r>
            <w:r w:rsidR="009D4962" w:rsidRPr="009D4962">
              <w:rPr>
                <w:rFonts w:ascii="Arial" w:hAnsi="Arial" w:cs="Arial"/>
                <w:sz w:val="20"/>
              </w:rPr>
              <w:t xml:space="preserve"> g Protein</w:t>
            </w:r>
          </w:p>
          <w:p w14:paraId="7924B607" w14:textId="5B339957" w:rsidR="009D4962" w:rsidRPr="009D4962" w:rsidRDefault="00C7498F" w:rsidP="003D79E3">
            <w:pPr>
              <w:tabs>
                <w:tab w:val="left" w:pos="1582"/>
              </w:tabs>
              <w:ind w:left="886"/>
              <w:rPr>
                <w:rFonts w:ascii="Arial" w:hAnsi="Arial" w:cs="Arial"/>
                <w:sz w:val="20"/>
              </w:rPr>
            </w:pPr>
            <w:r>
              <w:rPr>
                <w:rFonts w:ascii="Arial" w:hAnsi="Arial" w:cs="Arial"/>
                <w:sz w:val="20"/>
              </w:rPr>
              <w:t>14</w:t>
            </w:r>
            <w:r w:rsidR="009D4962" w:rsidRPr="009D4962">
              <w:rPr>
                <w:rFonts w:ascii="Arial" w:hAnsi="Arial" w:cs="Arial"/>
                <w:sz w:val="20"/>
              </w:rPr>
              <w:t xml:space="preserve"> g Fat</w:t>
            </w:r>
          </w:p>
          <w:p w14:paraId="49E9C2A3" w14:textId="05E06D68" w:rsidR="009D4962" w:rsidRDefault="00C7498F" w:rsidP="003D79E3">
            <w:pPr>
              <w:tabs>
                <w:tab w:val="left" w:pos="1582"/>
              </w:tabs>
              <w:ind w:left="886"/>
              <w:rPr>
                <w:rFonts w:ascii="Arial" w:hAnsi="Arial" w:cs="Arial"/>
                <w:sz w:val="20"/>
              </w:rPr>
            </w:pPr>
            <w:r>
              <w:rPr>
                <w:rFonts w:ascii="Arial" w:hAnsi="Arial" w:cs="Arial"/>
                <w:sz w:val="20"/>
              </w:rPr>
              <w:t>4</w:t>
            </w:r>
            <w:r w:rsidR="009D4962" w:rsidRPr="009D4962">
              <w:rPr>
                <w:rFonts w:ascii="Arial" w:hAnsi="Arial" w:cs="Arial"/>
                <w:sz w:val="20"/>
              </w:rPr>
              <w:t xml:space="preserve"> g Saturated fat</w:t>
            </w:r>
          </w:p>
          <w:p w14:paraId="0D122D7D" w14:textId="7E2475C5" w:rsidR="009D4962" w:rsidRDefault="00C7498F" w:rsidP="003D79E3">
            <w:pPr>
              <w:tabs>
                <w:tab w:val="left" w:pos="1582"/>
              </w:tabs>
              <w:ind w:left="886"/>
              <w:rPr>
                <w:rFonts w:ascii="Arial" w:hAnsi="Arial" w:cs="Arial"/>
                <w:sz w:val="20"/>
              </w:rPr>
            </w:pPr>
            <w:r>
              <w:rPr>
                <w:rFonts w:ascii="Arial" w:hAnsi="Arial" w:cs="Arial"/>
                <w:sz w:val="20"/>
              </w:rPr>
              <w:t>11</w:t>
            </w:r>
            <w:r w:rsidR="009D4962" w:rsidRPr="009D4962">
              <w:rPr>
                <w:rFonts w:ascii="Arial" w:hAnsi="Arial" w:cs="Arial"/>
                <w:sz w:val="20"/>
              </w:rPr>
              <w:t xml:space="preserve"> g Carbohydrate</w:t>
            </w:r>
          </w:p>
          <w:p w14:paraId="52A9F91D" w14:textId="4D3F43AF" w:rsidR="009D4962" w:rsidRDefault="00447776" w:rsidP="003D79E3">
            <w:pPr>
              <w:tabs>
                <w:tab w:val="left" w:pos="1582"/>
              </w:tabs>
              <w:ind w:left="886"/>
              <w:rPr>
                <w:rFonts w:ascii="Arial" w:hAnsi="Arial" w:cs="Arial"/>
                <w:sz w:val="20"/>
              </w:rPr>
            </w:pPr>
            <w:r>
              <w:rPr>
                <w:rFonts w:ascii="Arial" w:hAnsi="Arial" w:cs="Arial"/>
                <w:sz w:val="20"/>
              </w:rPr>
              <w:t>2</w:t>
            </w:r>
            <w:r w:rsidR="009D4962" w:rsidRPr="009D4962">
              <w:rPr>
                <w:rFonts w:ascii="Arial" w:hAnsi="Arial" w:cs="Arial"/>
                <w:sz w:val="20"/>
              </w:rPr>
              <w:t xml:space="preserve"> g </w:t>
            </w:r>
            <w:r w:rsidR="003D79E3">
              <w:rPr>
                <w:rFonts w:ascii="Arial" w:hAnsi="Arial" w:cs="Arial"/>
                <w:sz w:val="20"/>
              </w:rPr>
              <w:t>F</w:t>
            </w:r>
            <w:r w:rsidR="009D4962" w:rsidRPr="009D4962">
              <w:rPr>
                <w:rFonts w:ascii="Arial" w:hAnsi="Arial" w:cs="Arial"/>
                <w:sz w:val="20"/>
              </w:rPr>
              <w:t>iber</w:t>
            </w:r>
          </w:p>
          <w:p w14:paraId="592AC318" w14:textId="7DF3E08E" w:rsidR="006019BF" w:rsidRDefault="00C7498F" w:rsidP="00A4636B">
            <w:pPr>
              <w:tabs>
                <w:tab w:val="left" w:pos="1582"/>
              </w:tabs>
              <w:ind w:left="886"/>
              <w:rPr>
                <w:rFonts w:ascii="Arial" w:hAnsi="Arial" w:cs="Arial"/>
                <w:sz w:val="20"/>
              </w:rPr>
            </w:pPr>
            <w:r>
              <w:rPr>
                <w:rFonts w:ascii="Arial" w:hAnsi="Arial" w:cs="Arial"/>
                <w:sz w:val="20"/>
              </w:rPr>
              <w:t>70</w:t>
            </w:r>
            <w:r w:rsidR="009D4962" w:rsidRPr="009D4962">
              <w:rPr>
                <w:rFonts w:ascii="Arial" w:hAnsi="Arial" w:cs="Arial"/>
                <w:sz w:val="20"/>
              </w:rPr>
              <w:t xml:space="preserve"> mg Sodium</w:t>
            </w:r>
          </w:p>
          <w:p w14:paraId="2B89622F" w14:textId="0DD1F451" w:rsidR="00A4636B" w:rsidRDefault="00C7498F" w:rsidP="00747421">
            <w:pPr>
              <w:tabs>
                <w:tab w:val="left" w:pos="1582"/>
              </w:tabs>
              <w:ind w:left="886"/>
            </w:pPr>
            <w:r>
              <w:rPr>
                <w:rFonts w:ascii="Arial" w:hAnsi="Arial" w:cs="Arial"/>
                <w:sz w:val="20"/>
              </w:rPr>
              <w:t>7</w:t>
            </w:r>
            <w:r w:rsidR="00447776" w:rsidRPr="00747421">
              <w:rPr>
                <w:rFonts w:ascii="Arial" w:hAnsi="Arial" w:cs="Arial"/>
                <w:sz w:val="20"/>
              </w:rPr>
              <w:t>0</w:t>
            </w:r>
            <w:r w:rsidR="00A4636B" w:rsidRPr="00747421">
              <w:rPr>
                <w:rFonts w:ascii="Arial" w:hAnsi="Arial" w:cs="Arial"/>
                <w:sz w:val="20"/>
              </w:rPr>
              <w:t xml:space="preserve"> mg C</w:t>
            </w:r>
            <w:r w:rsidR="00447776" w:rsidRPr="00747421">
              <w:rPr>
                <w:rFonts w:ascii="Arial" w:hAnsi="Arial" w:cs="Arial"/>
                <w:sz w:val="20"/>
              </w:rPr>
              <w:t>holesterol</w:t>
            </w:r>
          </w:p>
        </w:tc>
      </w:tr>
      <w:tr w:rsidR="008E4A37" w14:paraId="289C9C6E" w14:textId="77777777" w:rsidTr="00B94DB0">
        <w:trPr>
          <w:gridBefore w:val="1"/>
          <w:gridAfter w:val="1"/>
          <w:wBefore w:w="300" w:type="dxa"/>
          <w:wAfter w:w="95" w:type="dxa"/>
          <w:trHeight w:val="1790"/>
        </w:trPr>
        <w:tc>
          <w:tcPr>
            <w:tcW w:w="10866" w:type="dxa"/>
            <w:gridSpan w:val="4"/>
          </w:tcPr>
          <w:p w14:paraId="582D6B22" w14:textId="77777777" w:rsidR="008E4A37" w:rsidRPr="00B94DB0" w:rsidRDefault="008E4A37" w:rsidP="008E4A37">
            <w:pPr>
              <w:spacing w:after="120"/>
              <w:ind w:left="1570"/>
              <w:rPr>
                <w:rFonts w:ascii="Arial" w:hAnsi="Arial" w:cs="Arial"/>
                <w:b/>
                <w:color w:val="21578A"/>
                <w:sz w:val="20"/>
              </w:rPr>
            </w:pPr>
            <w:r w:rsidRPr="00B94DB0">
              <w:rPr>
                <w:rFonts w:ascii="Arial" w:hAnsi="Arial" w:cs="Arial"/>
                <w:b/>
                <w:color w:val="21578A"/>
                <w:sz w:val="20"/>
              </w:rPr>
              <w:t>DIRECTIONS</w:t>
            </w:r>
          </w:p>
          <w:p w14:paraId="6C959008" w14:textId="77777777" w:rsidR="008E4A37" w:rsidRPr="00B94DB0" w:rsidRDefault="008E4A37" w:rsidP="008E4A37">
            <w:pPr>
              <w:pStyle w:val="ListParagraph"/>
              <w:numPr>
                <w:ilvl w:val="0"/>
                <w:numId w:val="13"/>
              </w:numPr>
              <w:spacing w:before="120" w:after="120"/>
              <w:ind w:left="1935"/>
              <w:rPr>
                <w:noProof/>
                <w:color w:val="000000" w:themeColor="text1"/>
                <w:sz w:val="20"/>
              </w:rPr>
            </w:pPr>
            <w:r w:rsidRPr="00B94DB0">
              <w:rPr>
                <w:color w:val="000000" w:themeColor="text1"/>
                <w:sz w:val="20"/>
              </w:rPr>
              <w:t>In a large skillet, cook ground beef and onions over medium heat until meat is almost cooked through and onions are soft.</w:t>
            </w:r>
          </w:p>
          <w:p w14:paraId="729E9370" w14:textId="77777777" w:rsidR="008E4A37" w:rsidRPr="00B94DB0" w:rsidRDefault="008E4A37" w:rsidP="008E4A37">
            <w:pPr>
              <w:pStyle w:val="ListParagraph"/>
              <w:numPr>
                <w:ilvl w:val="0"/>
                <w:numId w:val="13"/>
              </w:numPr>
              <w:spacing w:before="120" w:after="120"/>
              <w:ind w:left="1935"/>
              <w:rPr>
                <w:color w:val="000000" w:themeColor="text1"/>
                <w:sz w:val="20"/>
              </w:rPr>
            </w:pPr>
            <w:r w:rsidRPr="00B94DB0">
              <w:rPr>
                <w:color w:val="000000" w:themeColor="text1"/>
                <w:sz w:val="20"/>
              </w:rPr>
              <w:t>Add garlic and ginger and cook until meat is no longer pink and garlic and ginger are fragrant.</w:t>
            </w:r>
          </w:p>
          <w:p w14:paraId="39FAC1AF" w14:textId="77777777" w:rsidR="008E4A37" w:rsidRPr="00B94DB0" w:rsidRDefault="008E4A37" w:rsidP="008E4A37">
            <w:pPr>
              <w:pStyle w:val="ListParagraph"/>
              <w:numPr>
                <w:ilvl w:val="0"/>
                <w:numId w:val="13"/>
              </w:numPr>
              <w:spacing w:before="120" w:after="120"/>
              <w:ind w:left="1935"/>
              <w:rPr>
                <w:b/>
                <w:noProof/>
                <w:color w:val="000000" w:themeColor="text1"/>
                <w:sz w:val="20"/>
              </w:rPr>
            </w:pPr>
            <w:r w:rsidRPr="00B94DB0">
              <w:rPr>
                <w:color w:val="000000" w:themeColor="text1"/>
                <w:sz w:val="20"/>
              </w:rPr>
              <w:t>In a small bowl, mix together sesame oil, soy sauce, water</w:t>
            </w:r>
            <w:r w:rsidR="00F43735" w:rsidRPr="00B94DB0">
              <w:rPr>
                <w:color w:val="000000" w:themeColor="text1"/>
                <w:sz w:val="20"/>
              </w:rPr>
              <w:t>, honey and hot chili sauce. Pour over beef and stir to coat. Cook until slightly thickened.</w:t>
            </w:r>
          </w:p>
          <w:p w14:paraId="31AEFA00" w14:textId="77777777" w:rsidR="00B94DB0" w:rsidRDefault="00B94DB0" w:rsidP="008E4A37">
            <w:pPr>
              <w:pStyle w:val="ListParagraph"/>
              <w:numPr>
                <w:ilvl w:val="0"/>
                <w:numId w:val="13"/>
              </w:numPr>
              <w:spacing w:before="120" w:after="120"/>
              <w:ind w:left="1935"/>
              <w:rPr>
                <w:noProof/>
                <w:color w:val="000000" w:themeColor="text1"/>
                <w:sz w:val="20"/>
              </w:rPr>
            </w:pPr>
            <w:r w:rsidRPr="00B94DB0">
              <w:rPr>
                <w:noProof/>
                <w:color w:val="000000" w:themeColor="text1"/>
                <w:sz w:val="20"/>
              </w:rPr>
              <w:t>Remove</w:t>
            </w:r>
            <w:r>
              <w:rPr>
                <w:noProof/>
                <w:color w:val="000000" w:themeColor="text1"/>
                <w:sz w:val="20"/>
              </w:rPr>
              <w:t xml:space="preserve"> from heat and stir in lime juice. Cool slightly and spoon into freezer bag.</w:t>
            </w:r>
          </w:p>
          <w:p w14:paraId="7C501E05" w14:textId="2E732560" w:rsidR="00B94DB0" w:rsidRPr="00B94DB0" w:rsidRDefault="00B94DB0" w:rsidP="008E4A37">
            <w:pPr>
              <w:pStyle w:val="ListParagraph"/>
              <w:numPr>
                <w:ilvl w:val="0"/>
                <w:numId w:val="13"/>
              </w:numPr>
              <w:spacing w:before="120" w:after="120"/>
              <w:ind w:left="1935"/>
              <w:rPr>
                <w:noProof/>
                <w:color w:val="000000" w:themeColor="text1"/>
                <w:sz w:val="20"/>
              </w:rPr>
            </w:pPr>
            <w:r>
              <w:rPr>
                <w:noProof/>
                <w:color w:val="000000" w:themeColor="text1"/>
                <w:sz w:val="20"/>
              </w:rPr>
              <w:t>Do not freeze green onion, peanuts, cilantro or lettuce.</w:t>
            </w:r>
          </w:p>
        </w:tc>
      </w:tr>
      <w:tr w:rsidR="00B94DB0" w14:paraId="513631E5" w14:textId="77777777" w:rsidTr="00B94DB0">
        <w:trPr>
          <w:gridBefore w:val="1"/>
          <w:gridAfter w:val="1"/>
          <w:wBefore w:w="300" w:type="dxa"/>
          <w:wAfter w:w="95" w:type="dxa"/>
          <w:trHeight w:val="80"/>
        </w:trPr>
        <w:tc>
          <w:tcPr>
            <w:tcW w:w="10866" w:type="dxa"/>
            <w:gridSpan w:val="4"/>
          </w:tcPr>
          <w:p w14:paraId="190ADFBE" w14:textId="1510260F" w:rsidR="00B94DB0" w:rsidRPr="00B94DB0" w:rsidRDefault="00B94DB0" w:rsidP="00B94DB0">
            <w:pPr>
              <w:autoSpaceDE w:val="0"/>
              <w:autoSpaceDN w:val="0"/>
              <w:adjustRightInd w:val="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1"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2"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3"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4"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5"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6"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7"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8"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9"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0"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1"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2"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6"/>
  </w:num>
  <w:num w:numId="5">
    <w:abstractNumId w:val="5"/>
  </w:num>
  <w:num w:numId="6">
    <w:abstractNumId w:val="0"/>
  </w:num>
  <w:num w:numId="7">
    <w:abstractNumId w:val="2"/>
  </w:num>
  <w:num w:numId="8">
    <w:abstractNumId w:val="9"/>
  </w:num>
  <w:num w:numId="9">
    <w:abstractNumId w:val="3"/>
  </w:num>
  <w:num w:numId="10">
    <w:abstractNumId w:val="7"/>
  </w:num>
  <w:num w:numId="11">
    <w:abstractNumId w:val="4"/>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332B4"/>
    <w:rsid w:val="00047508"/>
    <w:rsid w:val="00065957"/>
    <w:rsid w:val="00080A54"/>
    <w:rsid w:val="00095D62"/>
    <w:rsid w:val="000A3FF4"/>
    <w:rsid w:val="000A5BF3"/>
    <w:rsid w:val="000E702C"/>
    <w:rsid w:val="000F1442"/>
    <w:rsid w:val="00133F90"/>
    <w:rsid w:val="001548EE"/>
    <w:rsid w:val="00161C5A"/>
    <w:rsid w:val="001A6DED"/>
    <w:rsid w:val="00207D0A"/>
    <w:rsid w:val="002165B8"/>
    <w:rsid w:val="00381775"/>
    <w:rsid w:val="00383102"/>
    <w:rsid w:val="003D79E3"/>
    <w:rsid w:val="00447776"/>
    <w:rsid w:val="00456BD6"/>
    <w:rsid w:val="00457822"/>
    <w:rsid w:val="00470258"/>
    <w:rsid w:val="00473FEF"/>
    <w:rsid w:val="004A01A4"/>
    <w:rsid w:val="004A27AA"/>
    <w:rsid w:val="004B1FCD"/>
    <w:rsid w:val="004F3478"/>
    <w:rsid w:val="00513F51"/>
    <w:rsid w:val="00573ED1"/>
    <w:rsid w:val="0059144A"/>
    <w:rsid w:val="005F0438"/>
    <w:rsid w:val="006019BF"/>
    <w:rsid w:val="0061223E"/>
    <w:rsid w:val="00665F2E"/>
    <w:rsid w:val="00735799"/>
    <w:rsid w:val="00736622"/>
    <w:rsid w:val="00744B35"/>
    <w:rsid w:val="00747421"/>
    <w:rsid w:val="00752911"/>
    <w:rsid w:val="00777395"/>
    <w:rsid w:val="00791F5B"/>
    <w:rsid w:val="007A60E9"/>
    <w:rsid w:val="007B35DF"/>
    <w:rsid w:val="007D4300"/>
    <w:rsid w:val="00817AA2"/>
    <w:rsid w:val="00836031"/>
    <w:rsid w:val="00836C03"/>
    <w:rsid w:val="00842449"/>
    <w:rsid w:val="008B113B"/>
    <w:rsid w:val="008C7137"/>
    <w:rsid w:val="008E4A37"/>
    <w:rsid w:val="00912B2B"/>
    <w:rsid w:val="00995DA3"/>
    <w:rsid w:val="009A2C88"/>
    <w:rsid w:val="009D4962"/>
    <w:rsid w:val="009D5E18"/>
    <w:rsid w:val="00A26AA9"/>
    <w:rsid w:val="00A31986"/>
    <w:rsid w:val="00A4636B"/>
    <w:rsid w:val="00A52CC7"/>
    <w:rsid w:val="00B30E09"/>
    <w:rsid w:val="00B53720"/>
    <w:rsid w:val="00B94DB0"/>
    <w:rsid w:val="00B95E45"/>
    <w:rsid w:val="00BC7F6E"/>
    <w:rsid w:val="00BE349C"/>
    <w:rsid w:val="00BE58D2"/>
    <w:rsid w:val="00C204EE"/>
    <w:rsid w:val="00C427C0"/>
    <w:rsid w:val="00C63D59"/>
    <w:rsid w:val="00C7498F"/>
    <w:rsid w:val="00C7677B"/>
    <w:rsid w:val="00C933CC"/>
    <w:rsid w:val="00CB52CF"/>
    <w:rsid w:val="00D92416"/>
    <w:rsid w:val="00D93E40"/>
    <w:rsid w:val="00DB05FB"/>
    <w:rsid w:val="00DD2078"/>
    <w:rsid w:val="00DF5576"/>
    <w:rsid w:val="00E47B4D"/>
    <w:rsid w:val="00E501F5"/>
    <w:rsid w:val="00E77BBB"/>
    <w:rsid w:val="00EC7F60"/>
    <w:rsid w:val="00EF4834"/>
    <w:rsid w:val="00F406B5"/>
    <w:rsid w:val="00F43735"/>
    <w:rsid w:val="00F65B14"/>
    <w:rsid w:val="00F74515"/>
    <w:rsid w:val="00F92612"/>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661DE-F539-47A4-9F73-5937D56F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April 2019 WellnessWorks Newsletter</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2019 WellnessWorks Newsletter</dc:title>
  <dc:subject/>
  <dc:creator>Meg Cipar</dc:creator>
  <cp:keywords/>
  <dc:description/>
  <cp:lastModifiedBy>Doug Goodhile</cp:lastModifiedBy>
  <cp:revision>2</cp:revision>
  <cp:lastPrinted>2019-04-05T17:12:00Z</cp:lastPrinted>
  <dcterms:created xsi:type="dcterms:W3CDTF">2019-04-05T17:12:00Z</dcterms:created>
  <dcterms:modified xsi:type="dcterms:W3CDTF">2019-04-05T17:12:00Z</dcterms:modified>
</cp:coreProperties>
</file>